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40D8CF0F" w:rsidR="00EA3D3C" w:rsidRDefault="00DA2BD3" w:rsidP="00CE2C3D">
      <w:pPr>
        <w:pStyle w:val="Heading1"/>
        <w:tabs>
          <w:tab w:val="clear" w:pos="567"/>
          <w:tab w:val="num" w:pos="0"/>
        </w:tabs>
        <w:ind w:left="0" w:right="136" w:firstLine="0"/>
        <w:jc w:val="both"/>
      </w:pPr>
      <w:r>
        <w:t>Supplementary Videos</w:t>
      </w:r>
    </w:p>
    <w:p w14:paraId="0F617B55" w14:textId="72D39CFE" w:rsidR="00DA2BD3" w:rsidRPr="00CE2C3D" w:rsidRDefault="0075641D" w:rsidP="00CE2C3D">
      <w:pPr>
        <w:tabs>
          <w:tab w:val="num" w:pos="0"/>
        </w:tabs>
        <w:ind w:right="136"/>
        <w:jc w:val="both"/>
        <w:rPr>
          <w:rFonts w:cs="Times New Roman"/>
          <w:color w:val="000000"/>
          <w:szCs w:val="18"/>
          <w:lang w:val="en-GB"/>
        </w:rPr>
      </w:pPr>
      <w:r>
        <w:rPr>
          <w:rFonts w:cs="Times New Roman"/>
          <w:b/>
          <w:color w:val="000000"/>
          <w:szCs w:val="18"/>
          <w:lang w:val="en-GB"/>
        </w:rPr>
        <w:t>Supplementary video 1.</w:t>
      </w:r>
      <w:r w:rsidR="00DA2BD3">
        <w:rPr>
          <w:rFonts w:cs="Times New Roman"/>
          <w:b/>
          <w:color w:val="000000"/>
          <w:szCs w:val="18"/>
          <w:lang w:val="en-GB"/>
        </w:rPr>
        <w:t xml:space="preserve"> </w:t>
      </w:r>
      <w:r w:rsidR="00DA2BD3">
        <w:rPr>
          <w:rFonts w:cs="Times New Roman"/>
          <w:color w:val="000000"/>
          <w:szCs w:val="18"/>
          <w:lang w:val="en-GB"/>
        </w:rPr>
        <w:t xml:space="preserve">Video of brooding females of </w:t>
      </w:r>
      <w:proofErr w:type="spellStart"/>
      <w:r w:rsidR="00DA2BD3" w:rsidRPr="00A040BC">
        <w:rPr>
          <w:rFonts w:cs="Times New Roman"/>
          <w:i/>
          <w:color w:val="000000"/>
          <w:szCs w:val="18"/>
          <w:lang w:val="en-GB"/>
        </w:rPr>
        <w:t>Segonzacia</w:t>
      </w:r>
      <w:proofErr w:type="spellEnd"/>
      <w:r w:rsidR="00DA2BD3" w:rsidRPr="00A040BC">
        <w:rPr>
          <w:rFonts w:cs="Times New Roman"/>
          <w:i/>
          <w:color w:val="000000"/>
          <w:szCs w:val="18"/>
          <w:lang w:val="en-GB"/>
        </w:rPr>
        <w:t xml:space="preserve"> </w:t>
      </w:r>
      <w:proofErr w:type="spellStart"/>
      <w:r w:rsidR="00DA2BD3" w:rsidRPr="00A040BC">
        <w:rPr>
          <w:rFonts w:cs="Times New Roman"/>
          <w:i/>
          <w:color w:val="000000"/>
          <w:szCs w:val="18"/>
          <w:lang w:val="en-GB"/>
        </w:rPr>
        <w:t>mesatlantica</w:t>
      </w:r>
      <w:proofErr w:type="spellEnd"/>
      <w:r w:rsidR="00DA2BD3">
        <w:rPr>
          <w:rFonts w:cs="Times New Roman"/>
          <w:color w:val="000000"/>
          <w:szCs w:val="18"/>
          <w:lang w:val="en-GB"/>
        </w:rPr>
        <w:t xml:space="preserve"> with the abdominal flapping behaviour</w:t>
      </w:r>
      <w:r w:rsidR="00F543C5">
        <w:rPr>
          <w:rFonts w:cs="Times New Roman"/>
          <w:color w:val="000000"/>
          <w:szCs w:val="18"/>
          <w:lang w:val="en-GB"/>
        </w:rPr>
        <w:t xml:space="preserve"> (</w:t>
      </w:r>
      <w:hyperlink r:id="rId8" w:history="1">
        <w:r w:rsidR="00F543C5">
          <w:rPr>
            <w:rStyle w:val="Hyperlink"/>
          </w:rPr>
          <w:t>https://doi.org/10.17600/18000513</w:t>
        </w:r>
      </w:hyperlink>
      <w:r w:rsidR="00F543C5">
        <w:t xml:space="preserve">) </w:t>
      </w:r>
      <w:r w:rsidR="00CE2C3D">
        <w:rPr>
          <w:rFonts w:cs="Times New Roman"/>
          <w:color w:val="000000"/>
          <w:szCs w:val="18"/>
          <w:lang w:val="en-GB"/>
        </w:rPr>
        <w:t>:</w:t>
      </w:r>
      <w:hyperlink r:id="rId9" w:history="1">
        <w:r w:rsidR="00DA2BD3" w:rsidRPr="006E0B58">
          <w:rPr>
            <w:rStyle w:val="Hyperlink"/>
          </w:rPr>
          <w:t xml:space="preserve">..\video analysis\Brooding </w:t>
        </w:r>
        <w:proofErr w:type="spellStart"/>
        <w:r w:rsidR="00DA2BD3" w:rsidRPr="006E0B58">
          <w:rPr>
            <w:rStyle w:val="Hyperlink"/>
          </w:rPr>
          <w:t>females's</w:t>
        </w:r>
        <w:proofErr w:type="spellEnd"/>
        <w:r w:rsidR="00DA2BD3" w:rsidRPr="006E0B58">
          <w:rPr>
            <w:rStyle w:val="Hyperlink"/>
          </w:rPr>
          <w:t xml:space="preserve"> </w:t>
        </w:r>
        <w:proofErr w:type="spellStart"/>
        <w:r w:rsidR="00DA2BD3" w:rsidRPr="006E0B58">
          <w:rPr>
            <w:rStyle w:val="Hyperlink"/>
          </w:rPr>
          <w:t>behaviour</w:t>
        </w:r>
        <w:proofErr w:type="spellEnd"/>
        <w:r w:rsidR="00DA2BD3" w:rsidRPr="006E0B58">
          <w:rPr>
            <w:rStyle w:val="Hyperlink"/>
          </w:rPr>
          <w:t>\Abdominal flapping.mp4</w:t>
        </w:r>
      </w:hyperlink>
    </w:p>
    <w:p w14:paraId="154E3F05" w14:textId="04D3DBB3" w:rsidR="00DA2BD3" w:rsidRDefault="00DA2BD3" w:rsidP="00CE2C3D">
      <w:pPr>
        <w:tabs>
          <w:tab w:val="num" w:pos="0"/>
        </w:tabs>
        <w:ind w:right="136"/>
        <w:jc w:val="both"/>
      </w:pPr>
      <w:r>
        <w:rPr>
          <w:rFonts w:cs="Times New Roman"/>
          <w:b/>
          <w:color w:val="000000"/>
          <w:szCs w:val="18"/>
          <w:lang w:val="en-GB"/>
        </w:rPr>
        <w:t>Supplementary video 2</w:t>
      </w:r>
      <w:r w:rsidR="0075641D">
        <w:rPr>
          <w:rFonts w:cs="Times New Roman"/>
          <w:b/>
          <w:color w:val="000000"/>
          <w:szCs w:val="18"/>
          <w:lang w:val="en-GB"/>
        </w:rPr>
        <w:t>.</w:t>
      </w:r>
      <w:r>
        <w:rPr>
          <w:rFonts w:cs="Times New Roman"/>
          <w:b/>
          <w:color w:val="000000"/>
          <w:szCs w:val="18"/>
          <w:lang w:val="en-GB"/>
        </w:rPr>
        <w:t xml:space="preserve"> </w:t>
      </w:r>
      <w:r w:rsidR="00CE2C3D">
        <w:rPr>
          <w:rFonts w:cs="Times New Roman"/>
          <w:color w:val="000000"/>
          <w:szCs w:val="18"/>
          <w:lang w:val="en-GB"/>
        </w:rPr>
        <w:t xml:space="preserve">Video of brooding females of </w:t>
      </w:r>
      <w:proofErr w:type="spellStart"/>
      <w:r w:rsidR="00CE2C3D" w:rsidRPr="00A040BC">
        <w:rPr>
          <w:rFonts w:cs="Times New Roman"/>
          <w:i/>
          <w:color w:val="000000"/>
          <w:szCs w:val="18"/>
          <w:lang w:val="en-GB"/>
        </w:rPr>
        <w:t>Segonzacia</w:t>
      </w:r>
      <w:proofErr w:type="spellEnd"/>
      <w:r w:rsidR="00CE2C3D" w:rsidRPr="00A040BC">
        <w:rPr>
          <w:rFonts w:cs="Times New Roman"/>
          <w:i/>
          <w:color w:val="000000"/>
          <w:szCs w:val="18"/>
          <w:lang w:val="en-GB"/>
        </w:rPr>
        <w:t xml:space="preserve"> </w:t>
      </w:r>
      <w:proofErr w:type="spellStart"/>
      <w:r w:rsidR="00CE2C3D" w:rsidRPr="00A040BC">
        <w:rPr>
          <w:rFonts w:cs="Times New Roman"/>
          <w:i/>
          <w:color w:val="000000"/>
          <w:szCs w:val="18"/>
          <w:lang w:val="en-GB"/>
        </w:rPr>
        <w:t>mesatlantica</w:t>
      </w:r>
      <w:proofErr w:type="spellEnd"/>
      <w:r w:rsidR="00CE2C3D">
        <w:rPr>
          <w:rFonts w:cs="Times New Roman"/>
          <w:color w:val="000000"/>
          <w:szCs w:val="18"/>
          <w:lang w:val="en-GB"/>
        </w:rPr>
        <w:t xml:space="preserve"> with the pereiopod/chelae probing behaviour</w:t>
      </w:r>
      <w:r w:rsidR="00F543C5">
        <w:rPr>
          <w:rFonts w:cs="Times New Roman"/>
          <w:color w:val="000000"/>
          <w:szCs w:val="18"/>
          <w:lang w:val="en-GB"/>
        </w:rPr>
        <w:t xml:space="preserve"> (</w:t>
      </w:r>
      <w:hyperlink r:id="rId10" w:history="1">
        <w:r w:rsidR="00F543C5">
          <w:rPr>
            <w:rStyle w:val="Hyperlink"/>
          </w:rPr>
          <w:t>https://doi.org/10.17600/18000513</w:t>
        </w:r>
      </w:hyperlink>
      <w:r w:rsidR="00F543C5">
        <w:t xml:space="preserve">) </w:t>
      </w:r>
      <w:r w:rsidR="00CE2C3D">
        <w:rPr>
          <w:rFonts w:cs="Times New Roman"/>
          <w:color w:val="000000"/>
          <w:szCs w:val="18"/>
          <w:lang w:val="en-GB"/>
        </w:rPr>
        <w:t>:</w:t>
      </w:r>
      <w:hyperlink r:id="rId11" w:history="1">
        <w:r w:rsidR="00CE2C3D" w:rsidRPr="006E0B58">
          <w:rPr>
            <w:rStyle w:val="Hyperlink"/>
          </w:rPr>
          <w:t xml:space="preserve">..\video analysis\Brooding </w:t>
        </w:r>
        <w:proofErr w:type="spellStart"/>
        <w:r w:rsidR="00CE2C3D" w:rsidRPr="006E0B58">
          <w:rPr>
            <w:rStyle w:val="Hyperlink"/>
          </w:rPr>
          <w:t>females's</w:t>
        </w:r>
        <w:proofErr w:type="spellEnd"/>
        <w:r w:rsidR="00CE2C3D" w:rsidRPr="006E0B58">
          <w:rPr>
            <w:rStyle w:val="Hyperlink"/>
          </w:rPr>
          <w:t xml:space="preserve"> </w:t>
        </w:r>
        <w:proofErr w:type="spellStart"/>
        <w:r w:rsidR="00CE2C3D" w:rsidRPr="006E0B58">
          <w:rPr>
            <w:rStyle w:val="Hyperlink"/>
          </w:rPr>
          <w:t>behaviour</w:t>
        </w:r>
        <w:proofErr w:type="spellEnd"/>
        <w:r w:rsidR="00CE2C3D" w:rsidRPr="006E0B58">
          <w:rPr>
            <w:rStyle w:val="Hyperlink"/>
          </w:rPr>
          <w:t>\</w:t>
        </w:r>
        <w:proofErr w:type="spellStart"/>
        <w:r w:rsidR="00CE2C3D" w:rsidRPr="006E0B58">
          <w:rPr>
            <w:rStyle w:val="Hyperlink"/>
          </w:rPr>
          <w:t>Pereiopod_chelae</w:t>
        </w:r>
        <w:proofErr w:type="spellEnd"/>
        <w:r w:rsidR="00CE2C3D" w:rsidRPr="006E0B58">
          <w:rPr>
            <w:rStyle w:val="Hyperlink"/>
          </w:rPr>
          <w:t xml:space="preserve"> probbing.mp4</w:t>
        </w:r>
      </w:hyperlink>
    </w:p>
    <w:p w14:paraId="44E980F8" w14:textId="2E6F0550" w:rsidR="00994A3D" w:rsidRPr="00CE2C3D" w:rsidRDefault="00CE2C3D" w:rsidP="00CE2C3D">
      <w:pPr>
        <w:tabs>
          <w:tab w:val="num" w:pos="0"/>
        </w:tabs>
        <w:ind w:right="136"/>
        <w:jc w:val="both"/>
        <w:rPr>
          <w:rFonts w:cs="Times New Roman"/>
          <w:color w:val="000000"/>
          <w:szCs w:val="18"/>
        </w:rPr>
      </w:pPr>
      <w:r>
        <w:rPr>
          <w:rFonts w:cs="Times New Roman"/>
          <w:b/>
          <w:color w:val="000000"/>
          <w:szCs w:val="18"/>
          <w:lang w:val="en-GB"/>
        </w:rPr>
        <w:t>Supplementary video 3</w:t>
      </w:r>
      <w:r w:rsidR="0075641D">
        <w:rPr>
          <w:rFonts w:cs="Times New Roman"/>
          <w:b/>
          <w:color w:val="000000"/>
          <w:szCs w:val="18"/>
          <w:lang w:val="en-GB"/>
        </w:rPr>
        <w:t>.</w:t>
      </w:r>
      <w:r>
        <w:rPr>
          <w:rFonts w:cs="Times New Roman"/>
          <w:b/>
          <w:color w:val="000000"/>
          <w:szCs w:val="18"/>
          <w:lang w:val="en-GB"/>
        </w:rPr>
        <w:t xml:space="preserve"> </w:t>
      </w:r>
      <w:r>
        <w:rPr>
          <w:rFonts w:cs="Times New Roman"/>
          <w:color w:val="000000"/>
          <w:szCs w:val="18"/>
          <w:lang w:val="en-GB"/>
        </w:rPr>
        <w:t xml:space="preserve">Video of brooding females of </w:t>
      </w:r>
      <w:proofErr w:type="spellStart"/>
      <w:r w:rsidRPr="00A040BC">
        <w:rPr>
          <w:rFonts w:cs="Times New Roman"/>
          <w:i/>
          <w:color w:val="000000"/>
          <w:szCs w:val="18"/>
          <w:lang w:val="en-GB"/>
        </w:rPr>
        <w:t>Segonzacia</w:t>
      </w:r>
      <w:proofErr w:type="spellEnd"/>
      <w:r w:rsidRPr="00A040BC">
        <w:rPr>
          <w:rFonts w:cs="Times New Roman"/>
          <w:i/>
          <w:color w:val="000000"/>
          <w:szCs w:val="18"/>
          <w:lang w:val="en-GB"/>
        </w:rPr>
        <w:t xml:space="preserve"> </w:t>
      </w:r>
      <w:proofErr w:type="spellStart"/>
      <w:r w:rsidRPr="00A040BC">
        <w:rPr>
          <w:rFonts w:cs="Times New Roman"/>
          <w:i/>
          <w:color w:val="000000"/>
          <w:szCs w:val="18"/>
          <w:lang w:val="en-GB"/>
        </w:rPr>
        <w:t>mesatlantica</w:t>
      </w:r>
      <w:proofErr w:type="spellEnd"/>
      <w:r>
        <w:rPr>
          <w:rFonts w:cs="Times New Roman"/>
          <w:color w:val="000000"/>
          <w:szCs w:val="18"/>
          <w:lang w:val="en-GB"/>
        </w:rPr>
        <w:t xml:space="preserve"> with the maxilliped beating behaviour</w:t>
      </w:r>
      <w:r w:rsidR="00F543C5">
        <w:rPr>
          <w:rFonts w:cs="Times New Roman"/>
          <w:color w:val="000000"/>
          <w:szCs w:val="18"/>
          <w:lang w:val="en-GB"/>
        </w:rPr>
        <w:t xml:space="preserve"> (</w:t>
      </w:r>
      <w:hyperlink r:id="rId12" w:history="1">
        <w:r w:rsidR="00F543C5">
          <w:rPr>
            <w:rStyle w:val="Hyperlink"/>
          </w:rPr>
          <w:t>https://doi.org/10.17600/18000513</w:t>
        </w:r>
      </w:hyperlink>
      <w:r w:rsidR="00F543C5">
        <w:t xml:space="preserve">) </w:t>
      </w:r>
      <w:r>
        <w:rPr>
          <w:rFonts w:cs="Times New Roman"/>
          <w:color w:val="000000"/>
          <w:szCs w:val="18"/>
          <w:lang w:val="en-GB"/>
        </w:rPr>
        <w:t>:</w:t>
      </w:r>
      <w:hyperlink r:id="rId13" w:history="1">
        <w:r w:rsidRPr="006E0B58">
          <w:rPr>
            <w:rStyle w:val="Hyperlink"/>
          </w:rPr>
          <w:t xml:space="preserve">..\video analysis\Brooding </w:t>
        </w:r>
        <w:proofErr w:type="spellStart"/>
        <w:r w:rsidRPr="006E0B58">
          <w:rPr>
            <w:rStyle w:val="Hyperlink"/>
          </w:rPr>
          <w:t>females's</w:t>
        </w:r>
        <w:proofErr w:type="spellEnd"/>
        <w:r w:rsidRPr="006E0B58">
          <w:rPr>
            <w:rStyle w:val="Hyperlink"/>
          </w:rPr>
          <w:t xml:space="preserve"> </w:t>
        </w:r>
        <w:proofErr w:type="spellStart"/>
        <w:r w:rsidRPr="006E0B58">
          <w:rPr>
            <w:rStyle w:val="Hyperlink"/>
          </w:rPr>
          <w:t>behaviour</w:t>
        </w:r>
        <w:proofErr w:type="spellEnd"/>
        <w:r w:rsidRPr="006E0B58">
          <w:rPr>
            <w:rStyle w:val="Hyperlink"/>
          </w:rPr>
          <w:t>\Maxilliped beating.mp4</w:t>
        </w:r>
      </w:hyperlink>
    </w:p>
    <w:p w14:paraId="4D059444" w14:textId="1BF80734" w:rsidR="00994A3D" w:rsidRPr="00994A3D" w:rsidRDefault="00654E8F" w:rsidP="0001436A">
      <w:pPr>
        <w:pStyle w:val="Heading1"/>
      </w:pPr>
      <w:r w:rsidRPr="00994A3D">
        <w:t>Supplementary Figures and Tables</w:t>
      </w:r>
    </w:p>
    <w:p w14:paraId="1D564D81" w14:textId="1121865E" w:rsidR="000E6B78" w:rsidRPr="005F406F" w:rsidRDefault="00994A3D" w:rsidP="005F406F">
      <w:pPr>
        <w:pStyle w:val="Heading2"/>
      </w:pPr>
      <w:r w:rsidRPr="0001436A">
        <w:t>Supplementary</w:t>
      </w:r>
      <w:r w:rsidRPr="001549D3">
        <w:t xml:space="preserve"> Figures</w:t>
      </w:r>
    </w:p>
    <w:p w14:paraId="5E5EE94F" w14:textId="4E2C76CD" w:rsidR="00190E54" w:rsidRDefault="00994A3D" w:rsidP="002B4A57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7B5069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1549D3">
        <w:rPr>
          <w:rFonts w:cs="Times New Roman"/>
          <w:szCs w:val="24"/>
        </w:rPr>
        <w:t xml:space="preserve"> </w:t>
      </w:r>
      <w:proofErr w:type="spellStart"/>
      <w:r w:rsidR="00CE2C3D">
        <w:rPr>
          <w:rFonts w:cs="Times New Roman"/>
          <w:szCs w:val="24"/>
        </w:rPr>
        <w:t>Megalopae</w:t>
      </w:r>
      <w:proofErr w:type="spellEnd"/>
      <w:r w:rsidR="00CE2C3D">
        <w:rPr>
          <w:rFonts w:cs="Times New Roman"/>
          <w:szCs w:val="24"/>
        </w:rPr>
        <w:t xml:space="preserve"> of </w:t>
      </w:r>
      <w:proofErr w:type="spellStart"/>
      <w:r w:rsidR="00CE2C3D" w:rsidRPr="00CE2C3D">
        <w:rPr>
          <w:rFonts w:cs="Times New Roman"/>
          <w:i/>
          <w:szCs w:val="24"/>
        </w:rPr>
        <w:t>Segonzacia</w:t>
      </w:r>
      <w:proofErr w:type="spellEnd"/>
      <w:r w:rsidR="00CE2C3D" w:rsidRPr="00CE2C3D">
        <w:rPr>
          <w:rFonts w:cs="Times New Roman"/>
          <w:i/>
          <w:szCs w:val="24"/>
        </w:rPr>
        <w:t xml:space="preserve"> </w:t>
      </w:r>
      <w:proofErr w:type="spellStart"/>
      <w:r w:rsidR="00CE2C3D" w:rsidRPr="00CE2C3D">
        <w:rPr>
          <w:rFonts w:cs="Times New Roman"/>
          <w:i/>
          <w:szCs w:val="24"/>
        </w:rPr>
        <w:t>mesatlantica</w:t>
      </w:r>
      <w:proofErr w:type="spellEnd"/>
      <w:r w:rsidR="00CE2C3D">
        <w:rPr>
          <w:rFonts w:cs="Times New Roman"/>
          <w:szCs w:val="24"/>
        </w:rPr>
        <w:t xml:space="preserve"> collected at the water column near the vent sites at ventral view. Scale bar = 1mm. </w:t>
      </w:r>
    </w:p>
    <w:p w14:paraId="297A4F82" w14:textId="4B98752C" w:rsidR="00756B13" w:rsidRPr="005F406F" w:rsidRDefault="00CE2C3D" w:rsidP="005F406F">
      <w:pPr>
        <w:pStyle w:val="Heading2"/>
      </w:pPr>
      <w:r w:rsidRPr="00CE2C3D">
        <w:t xml:space="preserve">Supplementary Tables </w:t>
      </w:r>
    </w:p>
    <w:p w14:paraId="15C01E56" w14:textId="0E769335" w:rsidR="005F406F" w:rsidRDefault="00CE2C3D" w:rsidP="00CE2C3D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  <w:lang w:val="en-GB"/>
        </w:rPr>
      </w:pPr>
      <w:r w:rsidRPr="00CE2C3D">
        <w:rPr>
          <w:b/>
        </w:rPr>
        <w:t xml:space="preserve">Supplementary Table 1 </w:t>
      </w:r>
      <w:r w:rsidRPr="005B65EB">
        <w:rPr>
          <w:rFonts w:cs="Times New Roman"/>
          <w:szCs w:val="24"/>
          <w:lang w:val="en-GB"/>
        </w:rPr>
        <w:t xml:space="preserve">Morphological values (mean </w:t>
      </w:r>
      <w:r w:rsidRPr="005B65EB">
        <w:rPr>
          <w:rFonts w:eastAsia="MTSY" w:cs="Times New Roman"/>
          <w:szCs w:val="24"/>
          <w:lang w:val="en-GB"/>
        </w:rPr>
        <w:t xml:space="preserve">± </w:t>
      </w:r>
      <w:r w:rsidRPr="005B65EB">
        <w:rPr>
          <w:rFonts w:cs="Times New Roman"/>
          <w:szCs w:val="24"/>
          <w:lang w:val="en-GB"/>
        </w:rPr>
        <w:t xml:space="preserve">standard deviation) of development stages of </w:t>
      </w:r>
      <w:proofErr w:type="spellStart"/>
      <w:r w:rsidR="005F406F">
        <w:rPr>
          <w:rFonts w:cs="Times New Roman"/>
          <w:bCs/>
          <w:i/>
          <w:iCs/>
          <w:szCs w:val="24"/>
          <w:lang w:val="en-GB"/>
        </w:rPr>
        <w:t>Segonzacia</w:t>
      </w:r>
      <w:proofErr w:type="spellEnd"/>
      <w:r w:rsidR="005F406F">
        <w:rPr>
          <w:rFonts w:cs="Times New Roman"/>
          <w:bCs/>
          <w:i/>
          <w:iCs/>
          <w:szCs w:val="24"/>
          <w:lang w:val="en-GB"/>
        </w:rPr>
        <w:t xml:space="preserve"> </w:t>
      </w:r>
      <w:proofErr w:type="spellStart"/>
      <w:r w:rsidR="005F406F">
        <w:rPr>
          <w:rFonts w:cs="Times New Roman"/>
          <w:bCs/>
          <w:i/>
          <w:iCs/>
          <w:szCs w:val="24"/>
          <w:lang w:val="en-GB"/>
        </w:rPr>
        <w:t>mesatlantica</w:t>
      </w:r>
      <w:proofErr w:type="spellEnd"/>
      <w:r w:rsidR="005F406F">
        <w:rPr>
          <w:rFonts w:cs="Times New Roman"/>
          <w:bCs/>
          <w:i/>
          <w:iCs/>
          <w:szCs w:val="24"/>
          <w:lang w:val="en-GB"/>
        </w:rPr>
        <w:t>.</w:t>
      </w:r>
    </w:p>
    <w:tbl>
      <w:tblPr>
        <w:tblpPr w:leftFromText="141" w:rightFromText="141" w:vertAnchor="page" w:horzAnchor="margin" w:tblpY="962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2606"/>
        <w:gridCol w:w="2540"/>
        <w:gridCol w:w="1383"/>
        <w:gridCol w:w="1250"/>
        <w:gridCol w:w="1250"/>
      </w:tblGrid>
      <w:tr w:rsidR="005F406F" w:rsidRPr="003D64F8" w14:paraId="408F435C" w14:textId="77777777" w:rsidTr="005F406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2E976" w14:textId="77777777" w:rsidR="005F406F" w:rsidRPr="000362B5" w:rsidRDefault="005F406F" w:rsidP="005F406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0362B5">
              <w:rPr>
                <w:rFonts w:eastAsia="Times New Roman" w:cs="Times New Roman"/>
                <w:b/>
                <w:bCs/>
                <w:color w:val="000000"/>
                <w:sz w:val="20"/>
              </w:rPr>
              <w:t>Stage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32443" w14:textId="77777777" w:rsidR="005F406F" w:rsidRPr="000362B5" w:rsidRDefault="005F406F" w:rsidP="005F406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0362B5">
              <w:rPr>
                <w:rFonts w:eastAsia="Times New Roman" w:cs="Times New Roman"/>
                <w:b/>
                <w:bCs/>
                <w:color w:val="000000"/>
                <w:sz w:val="20"/>
              </w:rPr>
              <w:t>Maximum diameter (D, mm)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31AB9" w14:textId="77777777" w:rsidR="005F406F" w:rsidRPr="000362B5" w:rsidRDefault="005F406F" w:rsidP="005F406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0362B5">
              <w:rPr>
                <w:rFonts w:eastAsia="Times New Roman" w:cs="Times New Roman"/>
                <w:b/>
                <w:bCs/>
                <w:color w:val="000000"/>
                <w:sz w:val="20"/>
              </w:rPr>
              <w:t>Minimum diameter (d, mm)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4F2C3" w14:textId="77777777" w:rsidR="005F406F" w:rsidRPr="000362B5" w:rsidRDefault="005F406F" w:rsidP="005F406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0362B5">
              <w:rPr>
                <w:rFonts w:eastAsia="Times New Roman" w:cs="Times New Roman"/>
                <w:b/>
                <w:bCs/>
                <w:color w:val="000000"/>
                <w:sz w:val="20"/>
              </w:rPr>
              <w:t>Area (A, mm²)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20E96" w14:textId="77777777" w:rsidR="005F406F" w:rsidRPr="000362B5" w:rsidRDefault="005F406F" w:rsidP="005F406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0362B5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Roundness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671FA" w14:textId="77777777" w:rsidR="005F406F" w:rsidRPr="000362B5" w:rsidRDefault="005F406F" w:rsidP="005F406F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0362B5">
              <w:rPr>
                <w:rFonts w:eastAsia="Times New Roman" w:cs="Times New Roman"/>
                <w:b/>
                <w:bCs/>
                <w:color w:val="000000"/>
                <w:sz w:val="20"/>
              </w:rPr>
              <w:t>Ratio aspect</w:t>
            </w:r>
          </w:p>
        </w:tc>
      </w:tr>
      <w:tr w:rsidR="005F406F" w:rsidRPr="003D64F8" w14:paraId="313E278A" w14:textId="77777777" w:rsidTr="005F406F">
        <w:trPr>
          <w:trHeight w:val="405"/>
        </w:trPr>
        <w:tc>
          <w:tcPr>
            <w:tcW w:w="0" w:type="auto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FB76" w14:textId="77777777" w:rsidR="005F406F" w:rsidRPr="000362B5" w:rsidRDefault="005F406F" w:rsidP="005F406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I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C2F2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0.459 ± 0.021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9907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0.425 ± 0.017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7697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0.664 ± 0.060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388D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0.181 ± 0.032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4DD0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1.104 ± 0.034</w:t>
            </w:r>
          </w:p>
        </w:tc>
      </w:tr>
      <w:tr w:rsidR="005F406F" w:rsidRPr="003D64F8" w14:paraId="5EB67A35" w14:textId="77777777" w:rsidTr="005F406F">
        <w:trPr>
          <w:trHeight w:val="52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7FA017" w14:textId="77777777" w:rsidR="005F406F" w:rsidRPr="000362B5" w:rsidRDefault="005F406F" w:rsidP="005F406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0362B5">
              <w:rPr>
                <w:rFonts w:eastAsia="Times New Roman" w:cs="Times New Roman"/>
                <w:color w:val="000000"/>
                <w:sz w:val="20"/>
              </w:rPr>
              <w:t>II</w:t>
            </w:r>
          </w:p>
          <w:p w14:paraId="132D6CB9" w14:textId="77777777" w:rsidR="005F406F" w:rsidRPr="000362B5" w:rsidRDefault="005F406F" w:rsidP="005F406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B0AAEE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0.514 ± 0.006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9A4F5E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0.497 ± 0.016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E399FF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0.834 ± 0.001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97A51B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0.353 ± 0.009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A5ABA4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1.038 ± 0.033</w:t>
            </w:r>
          </w:p>
        </w:tc>
      </w:tr>
      <w:tr w:rsidR="005F406F" w:rsidRPr="003D64F8" w14:paraId="2B583AD9" w14:textId="77777777" w:rsidTr="005F406F">
        <w:trPr>
          <w:trHeight w:val="525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B35F9" w14:textId="77777777" w:rsidR="005F406F" w:rsidRPr="000362B5" w:rsidRDefault="005F406F" w:rsidP="005F406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0362B5">
              <w:rPr>
                <w:rFonts w:eastAsia="Times New Roman" w:cs="Times New Roman"/>
                <w:color w:val="000000"/>
                <w:sz w:val="20"/>
              </w:rPr>
              <w:t>III</w:t>
            </w:r>
          </w:p>
          <w:p w14:paraId="26D24875" w14:textId="77777777" w:rsidR="005F406F" w:rsidRPr="000362B5" w:rsidRDefault="005F406F" w:rsidP="005F406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2706A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0.526 ± 0.005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F9063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0.514 ± 0.005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305CB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0.874 ± 0.017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2492A" w14:textId="77777777" w:rsidR="005F406F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0.306 ± 0.012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D92DF" w14:textId="77777777" w:rsidR="005F406F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1.023 ± 0.006</w:t>
            </w:r>
          </w:p>
        </w:tc>
      </w:tr>
      <w:tr w:rsidR="005F406F" w:rsidRPr="003D64F8" w14:paraId="1A029F95" w14:textId="77777777" w:rsidTr="005F406F">
        <w:trPr>
          <w:trHeight w:val="5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5565" w14:textId="77777777" w:rsidR="005F406F" w:rsidRPr="000362B5" w:rsidRDefault="005F406F" w:rsidP="005F406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0362B5">
              <w:rPr>
                <w:rFonts w:eastAsia="Times New Roman" w:cs="Times New Roman"/>
                <w:color w:val="000000"/>
                <w:sz w:val="20"/>
              </w:rPr>
              <w:t>IV</w:t>
            </w:r>
          </w:p>
          <w:p w14:paraId="2396F73C" w14:textId="77777777" w:rsidR="005F406F" w:rsidRPr="000362B5" w:rsidRDefault="005F406F" w:rsidP="005F406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6FB7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0.549 ± 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C527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0.529 ± 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44CE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1.011 ± 0.194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724B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0.415 ± 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90D2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1.040 ± 0.018</w:t>
            </w:r>
          </w:p>
        </w:tc>
      </w:tr>
      <w:tr w:rsidR="005F406F" w:rsidRPr="003D64F8" w14:paraId="594DBAD9" w14:textId="77777777" w:rsidTr="005F406F">
        <w:trPr>
          <w:trHeight w:val="271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E20E" w14:textId="77777777" w:rsidR="005F406F" w:rsidRPr="000362B5" w:rsidRDefault="005F406F" w:rsidP="005F406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0362B5">
              <w:rPr>
                <w:rFonts w:eastAsia="Times New Roman" w:cs="Times New Roman"/>
                <w:color w:val="000000"/>
                <w:sz w:val="20"/>
              </w:rPr>
              <w:t>V</w:t>
            </w:r>
          </w:p>
          <w:p w14:paraId="29DD2581" w14:textId="77777777" w:rsidR="005F406F" w:rsidRPr="000362B5" w:rsidRDefault="005F406F" w:rsidP="005F406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876D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0.600 ± 0.028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37F6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0.567± 0.012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D0A1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1.117 ± 0.111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787F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0.511 ± 0.111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68F8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1.100 ± 0.051</w:t>
            </w:r>
          </w:p>
        </w:tc>
      </w:tr>
      <w:tr w:rsidR="005F406F" w:rsidRPr="003D64F8" w14:paraId="6066E3B2" w14:textId="77777777" w:rsidTr="005F406F">
        <w:trPr>
          <w:trHeight w:val="271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5FEFC" w14:textId="77777777" w:rsidR="005F406F" w:rsidRPr="000362B5" w:rsidRDefault="005F406F" w:rsidP="005F406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0362B5">
              <w:rPr>
                <w:rFonts w:eastAsia="Times New Roman" w:cs="Times New Roman"/>
                <w:color w:val="000000"/>
                <w:sz w:val="20"/>
              </w:rPr>
              <w:t>VI</w:t>
            </w:r>
          </w:p>
          <w:p w14:paraId="7F13CF74" w14:textId="77777777" w:rsidR="005F406F" w:rsidRPr="000362B5" w:rsidRDefault="005F406F" w:rsidP="005F406F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A810A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0.753 ± 0.040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525B0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0.646± 0.035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3AE98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1.782 ±  0.165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DFF5E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1.298 ± 0.233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AA69F" w14:textId="77777777" w:rsidR="005F406F" w:rsidRPr="000362B5" w:rsidRDefault="005F406F" w:rsidP="005F406F">
            <w:pPr>
              <w:jc w:val="center"/>
              <w:rPr>
                <w:rFonts w:cs="Times New Roman"/>
                <w:color w:val="000000"/>
                <w:sz w:val="20"/>
              </w:rPr>
            </w:pPr>
            <w:r w:rsidRPr="000362B5">
              <w:rPr>
                <w:rFonts w:cs="Times New Roman"/>
                <w:color w:val="000000"/>
                <w:sz w:val="20"/>
              </w:rPr>
              <w:t>1.124 ± 0.108</w:t>
            </w:r>
          </w:p>
        </w:tc>
      </w:tr>
    </w:tbl>
    <w:p w14:paraId="60ED1DFB" w14:textId="77777777" w:rsidR="005424A5" w:rsidRDefault="005424A5" w:rsidP="005013E1">
      <w:pPr>
        <w:pStyle w:val="NoSpacing"/>
        <w:jc w:val="both"/>
        <w:rPr>
          <w:b/>
          <w:lang w:val="en-GB"/>
        </w:rPr>
      </w:pPr>
    </w:p>
    <w:p w14:paraId="43A51644" w14:textId="77777777" w:rsidR="00D03459" w:rsidRDefault="00D03459" w:rsidP="005013E1">
      <w:pPr>
        <w:pStyle w:val="NoSpacing"/>
        <w:jc w:val="both"/>
        <w:rPr>
          <w:rFonts w:cs="Times New Roman"/>
          <w:b/>
        </w:rPr>
      </w:pPr>
    </w:p>
    <w:p w14:paraId="774FDFF2" w14:textId="675906D1" w:rsidR="002A521D" w:rsidRDefault="003D3E04" w:rsidP="002A521D">
      <w:pPr>
        <w:pStyle w:val="NoSpacing"/>
        <w:jc w:val="both"/>
      </w:pPr>
      <w:r>
        <w:rPr>
          <w:rFonts w:cs="Times New Roman"/>
          <w:b/>
        </w:rPr>
        <w:t>Supplementary Table 2</w:t>
      </w:r>
      <w:r>
        <w:rPr>
          <w:rFonts w:cs="Times New Roman"/>
          <w:lang w:val="en-GB"/>
        </w:rPr>
        <w:t xml:space="preserve"> </w:t>
      </w:r>
      <w:r w:rsidR="002A521D">
        <w:t xml:space="preserve">Summary of measurement sequences (c.a. three minutes duration, one measurement every 5 seconds) </w:t>
      </w:r>
      <w:r w:rsidR="00F64F6A">
        <w:t xml:space="preserve">in the Broken spur vent field, </w:t>
      </w:r>
      <w:r w:rsidR="002A521D">
        <w:t xml:space="preserve">obtained using the in situ temperature sensor (S2T6000, NKE and the redox sensor (SPHT, NKE </w:t>
      </w:r>
      <w:proofErr w:type="spellStart"/>
      <w:r w:rsidR="002A521D">
        <w:t>equiped</w:t>
      </w:r>
      <w:proofErr w:type="spellEnd"/>
      <w:r w:rsidR="002A521D">
        <w:t xml:space="preserve"> with a Pt sensing electrode). The redox potential (Eh) is used as a proxy for </w:t>
      </w:r>
      <w:proofErr w:type="spellStart"/>
      <w:r w:rsidR="002A521D">
        <w:t>oxic</w:t>
      </w:r>
      <w:proofErr w:type="spellEnd"/>
      <w:r w:rsidR="002A521D">
        <w:t xml:space="preserve">/hypoxic conditions. Background temperature and redox are obtained with the probe tip in surrounding water at the beginning of the measurement series.  Eh &gt; 0 denote </w:t>
      </w:r>
      <w:proofErr w:type="spellStart"/>
      <w:r w:rsidR="002A521D">
        <w:t>oxic</w:t>
      </w:r>
      <w:proofErr w:type="spellEnd"/>
      <w:r w:rsidR="002A521D">
        <w:t xml:space="preserve"> conditions. Sequence within vent fauna assemblages are obtained on a low-activity area and diffuse flow a few meters from the pilar hosting the crab population.  Eh denote moderately hypoxic (-20 mv) to severely hypoxic (-70 mV) conditions, as expected from characteristic spatial gradients in the surrounding of dif</w:t>
      </w:r>
      <w:r w:rsidR="00D03459">
        <w:t>fuse flows (Le Bris et al. 2019</w:t>
      </w:r>
      <w:r w:rsidR="002A521D">
        <w:t>).</w:t>
      </w:r>
    </w:p>
    <w:p w14:paraId="58E6CA09" w14:textId="77777777" w:rsidR="00D03459" w:rsidRDefault="00D03459" w:rsidP="002A521D">
      <w:pPr>
        <w:pStyle w:val="NoSpacing"/>
        <w:jc w:val="both"/>
      </w:pPr>
    </w:p>
    <w:p w14:paraId="28E1AD76" w14:textId="77777777" w:rsidR="00D03459" w:rsidRPr="002A521D" w:rsidRDefault="00D03459" w:rsidP="002A521D">
      <w:pPr>
        <w:pStyle w:val="NoSpacing"/>
        <w:jc w:val="both"/>
        <w:rPr>
          <w:rFonts w:cs="Times New Roman"/>
          <w:lang w:val="en-GB"/>
        </w:rPr>
      </w:pPr>
    </w:p>
    <w:tbl>
      <w:tblPr>
        <w:tblW w:w="100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77"/>
        <w:gridCol w:w="1395"/>
        <w:gridCol w:w="1127"/>
        <w:gridCol w:w="77"/>
        <w:gridCol w:w="159"/>
        <w:gridCol w:w="77"/>
        <w:gridCol w:w="992"/>
        <w:gridCol w:w="230"/>
        <w:gridCol w:w="1299"/>
        <w:gridCol w:w="1164"/>
        <w:gridCol w:w="135"/>
        <w:gridCol w:w="25"/>
      </w:tblGrid>
      <w:tr w:rsidR="00D03459" w:rsidRPr="00D03459" w14:paraId="036FD9EA" w14:textId="77777777" w:rsidTr="00D03459">
        <w:trPr>
          <w:trHeight w:val="320"/>
        </w:trPr>
        <w:tc>
          <w:tcPr>
            <w:tcW w:w="2000" w:type="dxa"/>
            <w:noWrap/>
            <w:vAlign w:val="bottom"/>
            <w:hideMark/>
          </w:tcPr>
          <w:p w14:paraId="5541693A" w14:textId="77777777" w:rsidR="00D03459" w:rsidRPr="00747C07" w:rsidRDefault="00D03459" w:rsidP="00D03459">
            <w:pPr>
              <w:spacing w:before="0"/>
              <w:rPr>
                <w:rFonts w:cs="Times New Roman"/>
                <w:sz w:val="22"/>
                <w:lang w:val="en-GB" w:eastAsia="fr-FR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96EBE25" w14:textId="77777777" w:rsidR="00D03459" w:rsidRPr="00747C07" w:rsidRDefault="00D03459" w:rsidP="00D03459">
            <w:pPr>
              <w:spacing w:before="0"/>
              <w:rPr>
                <w:rFonts w:eastAsia="Times New Roman" w:cs="Times New Roman"/>
                <w:color w:val="000000"/>
                <w:sz w:val="22"/>
                <w:lang w:val="en-GB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9B5470A" w14:textId="603CE8D4" w:rsidR="00D03459" w:rsidRPr="00D03459" w:rsidRDefault="00D03459" w:rsidP="00D03459">
            <w:pPr>
              <w:spacing w:before="0"/>
              <w:jc w:val="both"/>
              <w:rPr>
                <w:rFonts w:eastAsia="Times New Roman" w:cs="Times New Roman"/>
                <w:color w:val="000000"/>
                <w:sz w:val="22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Temperature in °C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1A7339AE" w14:textId="77777777" w:rsidR="00D03459" w:rsidRPr="00D03459" w:rsidRDefault="00D03459" w:rsidP="00D03459">
            <w:pPr>
              <w:spacing w:before="0"/>
              <w:rPr>
                <w:rFonts w:cs="Times New Roman"/>
                <w:sz w:val="22"/>
                <w:lang w:val="fr-FR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1788307" w14:textId="77777777" w:rsidR="00D03459" w:rsidRPr="00D03459" w:rsidRDefault="00D03459" w:rsidP="00D03459">
            <w:pPr>
              <w:spacing w:before="0"/>
              <w:ind w:right="-110" w:firstLine="171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74793F0" w14:textId="75B38706" w:rsidR="00D03459" w:rsidRPr="00747C07" w:rsidRDefault="00D03459" w:rsidP="00D03459">
            <w:pPr>
              <w:spacing w:before="0"/>
              <w:ind w:right="-110"/>
              <w:rPr>
                <w:rFonts w:eastAsia="Times New Roman" w:cs="Times New Roman"/>
                <w:color w:val="000000"/>
                <w:sz w:val="22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Redox </w:t>
            </w:r>
            <w:r w:rsidRPr="00D03459">
              <w:rPr>
                <w:rFonts w:eastAsia="Times New Roman" w:cs="Times New Roman"/>
                <w:color w:val="000000"/>
                <w:sz w:val="22"/>
              </w:rPr>
              <w:t>potential  (Eh) in V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0032359" w14:textId="77777777" w:rsidR="00D03459" w:rsidRPr="00747C07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en-GB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D03459" w:rsidRPr="00D03459" w14:paraId="0F858EFB" w14:textId="77777777" w:rsidTr="00D03459">
        <w:trPr>
          <w:gridAfter w:val="1"/>
          <w:wAfter w:w="25" w:type="dxa"/>
          <w:trHeight w:val="535"/>
        </w:trPr>
        <w:tc>
          <w:tcPr>
            <w:tcW w:w="2000" w:type="dxa"/>
            <w:noWrap/>
            <w:vAlign w:val="bottom"/>
            <w:hideMark/>
          </w:tcPr>
          <w:p w14:paraId="75078B8B" w14:textId="77777777" w:rsidR="00D03459" w:rsidRPr="00747C07" w:rsidRDefault="00D03459" w:rsidP="00D03459">
            <w:pPr>
              <w:spacing w:before="0"/>
              <w:rPr>
                <w:rFonts w:cs="Times New Roman"/>
                <w:sz w:val="22"/>
                <w:lang w:val="en-GB" w:eastAsia="fr-FR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14:paraId="3D8153C6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Min</w:t>
            </w:r>
          </w:p>
        </w:tc>
        <w:tc>
          <w:tcPr>
            <w:tcW w:w="1472" w:type="dxa"/>
            <w:gridSpan w:val="2"/>
            <w:noWrap/>
            <w:vAlign w:val="bottom"/>
            <w:hideMark/>
          </w:tcPr>
          <w:p w14:paraId="2577AB92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Mean</w:t>
            </w:r>
          </w:p>
        </w:tc>
        <w:tc>
          <w:tcPr>
            <w:tcW w:w="1127" w:type="dxa"/>
            <w:noWrap/>
            <w:vAlign w:val="bottom"/>
            <w:hideMark/>
          </w:tcPr>
          <w:p w14:paraId="7AFDD54E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Max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6ED064C" w14:textId="77777777" w:rsidR="00D03459" w:rsidRPr="00D03459" w:rsidRDefault="00D03459" w:rsidP="00D03459">
            <w:pPr>
              <w:spacing w:before="0"/>
              <w:rPr>
                <w:rFonts w:cs="Times New Roman"/>
                <w:sz w:val="22"/>
                <w:lang w:val="fr-FR" w:eastAsia="fr-FR"/>
              </w:rPr>
            </w:pPr>
          </w:p>
        </w:tc>
        <w:tc>
          <w:tcPr>
            <w:tcW w:w="1299" w:type="dxa"/>
            <w:gridSpan w:val="3"/>
            <w:noWrap/>
            <w:vAlign w:val="bottom"/>
            <w:hideMark/>
          </w:tcPr>
          <w:p w14:paraId="7E178046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Min</w:t>
            </w:r>
          </w:p>
        </w:tc>
        <w:tc>
          <w:tcPr>
            <w:tcW w:w="1299" w:type="dxa"/>
            <w:noWrap/>
            <w:vAlign w:val="bottom"/>
            <w:hideMark/>
          </w:tcPr>
          <w:p w14:paraId="66A10892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Mean</w:t>
            </w:r>
          </w:p>
        </w:tc>
        <w:tc>
          <w:tcPr>
            <w:tcW w:w="1299" w:type="dxa"/>
            <w:gridSpan w:val="2"/>
            <w:noWrap/>
            <w:vAlign w:val="bottom"/>
            <w:hideMark/>
          </w:tcPr>
          <w:p w14:paraId="4AD2AEB7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Max</w:t>
            </w:r>
          </w:p>
        </w:tc>
      </w:tr>
      <w:tr w:rsidR="00D03459" w:rsidRPr="00D03459" w14:paraId="3DA4674E" w14:textId="77777777" w:rsidTr="00D03459">
        <w:trPr>
          <w:gridAfter w:val="1"/>
          <w:wAfter w:w="25" w:type="dxa"/>
          <w:trHeight w:val="300"/>
        </w:trPr>
        <w:tc>
          <w:tcPr>
            <w:tcW w:w="2000" w:type="dxa"/>
            <w:noWrap/>
            <w:vAlign w:val="bottom"/>
            <w:hideMark/>
          </w:tcPr>
          <w:p w14:paraId="11CAE743" w14:textId="77777777" w:rsidR="00D03459" w:rsidRPr="00D03459" w:rsidRDefault="00D03459" w:rsidP="00D03459">
            <w:pPr>
              <w:spacing w:before="0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Surrounding water</w:t>
            </w:r>
          </w:p>
        </w:tc>
        <w:tc>
          <w:tcPr>
            <w:tcW w:w="1300" w:type="dxa"/>
            <w:noWrap/>
            <w:vAlign w:val="bottom"/>
            <w:hideMark/>
          </w:tcPr>
          <w:p w14:paraId="3016B208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1472" w:type="dxa"/>
            <w:gridSpan w:val="2"/>
            <w:noWrap/>
            <w:vAlign w:val="bottom"/>
            <w:hideMark/>
          </w:tcPr>
          <w:p w14:paraId="71B8BBB0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2.7</w:t>
            </w:r>
          </w:p>
        </w:tc>
        <w:tc>
          <w:tcPr>
            <w:tcW w:w="1127" w:type="dxa"/>
            <w:noWrap/>
            <w:vAlign w:val="bottom"/>
            <w:hideMark/>
          </w:tcPr>
          <w:p w14:paraId="57054686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2.7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006F58A0" w14:textId="77777777" w:rsidR="00D03459" w:rsidRPr="00D03459" w:rsidRDefault="00D03459" w:rsidP="00D03459">
            <w:pPr>
              <w:spacing w:before="0"/>
              <w:rPr>
                <w:rFonts w:cs="Times New Roman"/>
                <w:sz w:val="22"/>
                <w:lang w:val="fr-FR" w:eastAsia="fr-FR"/>
              </w:rPr>
            </w:pPr>
          </w:p>
        </w:tc>
        <w:tc>
          <w:tcPr>
            <w:tcW w:w="1299" w:type="dxa"/>
            <w:gridSpan w:val="3"/>
            <w:noWrap/>
            <w:vAlign w:val="bottom"/>
            <w:hideMark/>
          </w:tcPr>
          <w:p w14:paraId="4AA7B2B6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-0.001</w:t>
            </w:r>
          </w:p>
        </w:tc>
        <w:tc>
          <w:tcPr>
            <w:tcW w:w="1299" w:type="dxa"/>
            <w:noWrap/>
            <w:vAlign w:val="bottom"/>
            <w:hideMark/>
          </w:tcPr>
          <w:p w14:paraId="1E7FDFFD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0.011</w:t>
            </w:r>
          </w:p>
        </w:tc>
        <w:tc>
          <w:tcPr>
            <w:tcW w:w="1299" w:type="dxa"/>
            <w:gridSpan w:val="2"/>
            <w:noWrap/>
            <w:vAlign w:val="bottom"/>
            <w:hideMark/>
          </w:tcPr>
          <w:p w14:paraId="2AC0B31F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0.017</w:t>
            </w:r>
          </w:p>
        </w:tc>
      </w:tr>
      <w:tr w:rsidR="00D03459" w:rsidRPr="00D03459" w14:paraId="05CFF7FB" w14:textId="77777777" w:rsidTr="00D03459">
        <w:trPr>
          <w:gridAfter w:val="1"/>
          <w:wAfter w:w="25" w:type="dxa"/>
          <w:trHeight w:val="300"/>
        </w:trPr>
        <w:tc>
          <w:tcPr>
            <w:tcW w:w="2000" w:type="dxa"/>
            <w:noWrap/>
            <w:vAlign w:val="bottom"/>
            <w:hideMark/>
          </w:tcPr>
          <w:p w14:paraId="671BFA45" w14:textId="77777777" w:rsidR="00D03459" w:rsidRPr="00D03459" w:rsidRDefault="00D03459" w:rsidP="00D03459">
            <w:pPr>
              <w:spacing w:before="0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proofErr w:type="spellStart"/>
            <w:r w:rsidRPr="00D03459">
              <w:rPr>
                <w:rFonts w:eastAsia="Times New Roman" w:cs="Times New Roman"/>
                <w:color w:val="000000"/>
                <w:sz w:val="22"/>
              </w:rPr>
              <w:t>Anemony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14:paraId="375D083A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4.6</w:t>
            </w:r>
          </w:p>
        </w:tc>
        <w:tc>
          <w:tcPr>
            <w:tcW w:w="1472" w:type="dxa"/>
            <w:gridSpan w:val="2"/>
            <w:noWrap/>
            <w:vAlign w:val="bottom"/>
            <w:hideMark/>
          </w:tcPr>
          <w:p w14:paraId="071166C6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5.2</w:t>
            </w:r>
          </w:p>
        </w:tc>
        <w:tc>
          <w:tcPr>
            <w:tcW w:w="1127" w:type="dxa"/>
            <w:noWrap/>
            <w:vAlign w:val="bottom"/>
            <w:hideMark/>
          </w:tcPr>
          <w:p w14:paraId="41A07B44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5.4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4A5C887" w14:textId="77777777" w:rsidR="00D03459" w:rsidRPr="00D03459" w:rsidRDefault="00D03459" w:rsidP="00D03459">
            <w:pPr>
              <w:spacing w:before="0"/>
              <w:rPr>
                <w:rFonts w:cs="Times New Roman"/>
                <w:sz w:val="22"/>
                <w:lang w:val="fr-FR" w:eastAsia="fr-FR"/>
              </w:rPr>
            </w:pPr>
          </w:p>
        </w:tc>
        <w:tc>
          <w:tcPr>
            <w:tcW w:w="1299" w:type="dxa"/>
            <w:gridSpan w:val="3"/>
            <w:noWrap/>
            <w:vAlign w:val="bottom"/>
            <w:hideMark/>
          </w:tcPr>
          <w:p w14:paraId="270AC14E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-0.058</w:t>
            </w:r>
          </w:p>
        </w:tc>
        <w:tc>
          <w:tcPr>
            <w:tcW w:w="1299" w:type="dxa"/>
            <w:noWrap/>
            <w:vAlign w:val="bottom"/>
            <w:hideMark/>
          </w:tcPr>
          <w:p w14:paraId="62A69424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-0.048</w:t>
            </w:r>
          </w:p>
        </w:tc>
        <w:tc>
          <w:tcPr>
            <w:tcW w:w="1299" w:type="dxa"/>
            <w:gridSpan w:val="2"/>
            <w:noWrap/>
            <w:vAlign w:val="bottom"/>
            <w:hideMark/>
          </w:tcPr>
          <w:p w14:paraId="2B8E1BDF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-0.046</w:t>
            </w:r>
          </w:p>
        </w:tc>
      </w:tr>
      <w:tr w:rsidR="00D03459" w:rsidRPr="00D03459" w14:paraId="3CFA5545" w14:textId="77777777" w:rsidTr="00D03459">
        <w:trPr>
          <w:gridAfter w:val="1"/>
          <w:wAfter w:w="25" w:type="dxa"/>
          <w:trHeight w:val="407"/>
        </w:trPr>
        <w:tc>
          <w:tcPr>
            <w:tcW w:w="2000" w:type="dxa"/>
            <w:noWrap/>
            <w:vAlign w:val="bottom"/>
            <w:hideMark/>
          </w:tcPr>
          <w:p w14:paraId="166913FB" w14:textId="77777777" w:rsidR="00D03459" w:rsidRPr="00D03459" w:rsidRDefault="00D03459" w:rsidP="00D03459">
            <w:pPr>
              <w:spacing w:before="0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Shrimps</w:t>
            </w:r>
          </w:p>
        </w:tc>
        <w:tc>
          <w:tcPr>
            <w:tcW w:w="1300" w:type="dxa"/>
            <w:noWrap/>
            <w:vAlign w:val="bottom"/>
            <w:hideMark/>
          </w:tcPr>
          <w:p w14:paraId="583035B6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3.2</w:t>
            </w:r>
          </w:p>
        </w:tc>
        <w:tc>
          <w:tcPr>
            <w:tcW w:w="1472" w:type="dxa"/>
            <w:gridSpan w:val="2"/>
            <w:noWrap/>
            <w:vAlign w:val="bottom"/>
            <w:hideMark/>
          </w:tcPr>
          <w:p w14:paraId="4C89636E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4.8</w:t>
            </w:r>
          </w:p>
        </w:tc>
        <w:tc>
          <w:tcPr>
            <w:tcW w:w="1127" w:type="dxa"/>
            <w:noWrap/>
            <w:vAlign w:val="bottom"/>
            <w:hideMark/>
          </w:tcPr>
          <w:p w14:paraId="4DB84468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5.2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312534A1" w14:textId="77777777" w:rsidR="00D03459" w:rsidRPr="00D03459" w:rsidRDefault="00D03459" w:rsidP="00D03459">
            <w:pPr>
              <w:spacing w:before="0"/>
              <w:rPr>
                <w:rFonts w:cs="Times New Roman"/>
                <w:sz w:val="22"/>
                <w:lang w:val="fr-FR" w:eastAsia="fr-FR"/>
              </w:rPr>
            </w:pPr>
          </w:p>
        </w:tc>
        <w:tc>
          <w:tcPr>
            <w:tcW w:w="1299" w:type="dxa"/>
            <w:gridSpan w:val="3"/>
            <w:noWrap/>
            <w:vAlign w:val="center"/>
            <w:hideMark/>
          </w:tcPr>
          <w:p w14:paraId="7B60DF13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-0.049</w:t>
            </w:r>
          </w:p>
        </w:tc>
        <w:tc>
          <w:tcPr>
            <w:tcW w:w="1299" w:type="dxa"/>
            <w:noWrap/>
            <w:vAlign w:val="center"/>
            <w:hideMark/>
          </w:tcPr>
          <w:p w14:paraId="4E5ACCE5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-0.034</w:t>
            </w:r>
          </w:p>
        </w:tc>
        <w:tc>
          <w:tcPr>
            <w:tcW w:w="1299" w:type="dxa"/>
            <w:gridSpan w:val="2"/>
            <w:noWrap/>
            <w:vAlign w:val="center"/>
            <w:hideMark/>
          </w:tcPr>
          <w:p w14:paraId="0C7343BD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-0.029</w:t>
            </w:r>
          </w:p>
        </w:tc>
      </w:tr>
      <w:tr w:rsidR="00D03459" w:rsidRPr="00D03459" w14:paraId="54AAFBC1" w14:textId="77777777" w:rsidTr="00D03459">
        <w:trPr>
          <w:gridAfter w:val="1"/>
          <w:wAfter w:w="25" w:type="dxa"/>
          <w:trHeight w:val="501"/>
        </w:trPr>
        <w:tc>
          <w:tcPr>
            <w:tcW w:w="2000" w:type="dxa"/>
            <w:noWrap/>
            <w:vAlign w:val="bottom"/>
            <w:hideMark/>
          </w:tcPr>
          <w:p w14:paraId="6AA606F7" w14:textId="77777777" w:rsidR="00D03459" w:rsidRPr="00D03459" w:rsidRDefault="00D03459" w:rsidP="00D03459">
            <w:pPr>
              <w:spacing w:before="0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Gastropods</w:t>
            </w:r>
          </w:p>
        </w:tc>
        <w:tc>
          <w:tcPr>
            <w:tcW w:w="1300" w:type="dxa"/>
            <w:noWrap/>
            <w:vAlign w:val="bottom"/>
            <w:hideMark/>
          </w:tcPr>
          <w:p w14:paraId="7E6615D5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3.2</w:t>
            </w:r>
          </w:p>
        </w:tc>
        <w:tc>
          <w:tcPr>
            <w:tcW w:w="1472" w:type="dxa"/>
            <w:gridSpan w:val="2"/>
            <w:noWrap/>
            <w:vAlign w:val="bottom"/>
            <w:hideMark/>
          </w:tcPr>
          <w:p w14:paraId="2D607FFF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1127" w:type="dxa"/>
            <w:noWrap/>
            <w:vAlign w:val="bottom"/>
            <w:hideMark/>
          </w:tcPr>
          <w:p w14:paraId="6A1B179A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3.6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2C65511A" w14:textId="77777777" w:rsidR="00D03459" w:rsidRPr="00D03459" w:rsidRDefault="00D03459" w:rsidP="00D03459">
            <w:pPr>
              <w:spacing w:before="0"/>
              <w:rPr>
                <w:rFonts w:cs="Times New Roman"/>
                <w:sz w:val="22"/>
                <w:lang w:val="fr-FR" w:eastAsia="fr-FR"/>
              </w:rPr>
            </w:pPr>
          </w:p>
        </w:tc>
        <w:tc>
          <w:tcPr>
            <w:tcW w:w="1299" w:type="dxa"/>
            <w:gridSpan w:val="3"/>
            <w:noWrap/>
            <w:vAlign w:val="bottom"/>
            <w:hideMark/>
          </w:tcPr>
          <w:p w14:paraId="45E52A56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-0.039</w:t>
            </w:r>
          </w:p>
        </w:tc>
        <w:tc>
          <w:tcPr>
            <w:tcW w:w="1299" w:type="dxa"/>
            <w:noWrap/>
            <w:vAlign w:val="bottom"/>
            <w:hideMark/>
          </w:tcPr>
          <w:p w14:paraId="0396018F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-0.023</w:t>
            </w:r>
          </w:p>
        </w:tc>
        <w:tc>
          <w:tcPr>
            <w:tcW w:w="1299" w:type="dxa"/>
            <w:gridSpan w:val="2"/>
            <w:noWrap/>
            <w:vAlign w:val="bottom"/>
            <w:hideMark/>
          </w:tcPr>
          <w:p w14:paraId="2CC67609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-0.018</w:t>
            </w:r>
          </w:p>
        </w:tc>
      </w:tr>
      <w:tr w:rsidR="00D03459" w:rsidRPr="00D03459" w14:paraId="794FABDA" w14:textId="77777777" w:rsidTr="00D03459">
        <w:trPr>
          <w:gridAfter w:val="1"/>
          <w:wAfter w:w="25" w:type="dxa"/>
          <w:trHeight w:val="300"/>
        </w:trPr>
        <w:tc>
          <w:tcPr>
            <w:tcW w:w="2000" w:type="dxa"/>
            <w:noWrap/>
            <w:vAlign w:val="bottom"/>
            <w:hideMark/>
          </w:tcPr>
          <w:p w14:paraId="3E88F5B4" w14:textId="77777777" w:rsidR="00D03459" w:rsidRPr="00D03459" w:rsidRDefault="00D03459" w:rsidP="00D03459">
            <w:pPr>
              <w:spacing w:before="0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Gastropods</w:t>
            </w:r>
          </w:p>
        </w:tc>
        <w:tc>
          <w:tcPr>
            <w:tcW w:w="1300" w:type="dxa"/>
            <w:noWrap/>
            <w:vAlign w:val="bottom"/>
            <w:hideMark/>
          </w:tcPr>
          <w:p w14:paraId="2746C505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4.1</w:t>
            </w:r>
          </w:p>
        </w:tc>
        <w:tc>
          <w:tcPr>
            <w:tcW w:w="1472" w:type="dxa"/>
            <w:gridSpan w:val="2"/>
            <w:noWrap/>
            <w:vAlign w:val="bottom"/>
            <w:hideMark/>
          </w:tcPr>
          <w:p w14:paraId="6101275B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4.3</w:t>
            </w:r>
          </w:p>
        </w:tc>
        <w:tc>
          <w:tcPr>
            <w:tcW w:w="1127" w:type="dxa"/>
            <w:noWrap/>
            <w:vAlign w:val="bottom"/>
            <w:hideMark/>
          </w:tcPr>
          <w:p w14:paraId="044FC666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4.3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037ADF98" w14:textId="77777777" w:rsidR="00D03459" w:rsidRPr="00D03459" w:rsidRDefault="00D03459" w:rsidP="00D03459">
            <w:pPr>
              <w:spacing w:before="0"/>
              <w:rPr>
                <w:rFonts w:cs="Times New Roman"/>
                <w:sz w:val="22"/>
                <w:lang w:val="fr-FR" w:eastAsia="fr-FR"/>
              </w:rPr>
            </w:pPr>
          </w:p>
        </w:tc>
        <w:tc>
          <w:tcPr>
            <w:tcW w:w="1299" w:type="dxa"/>
            <w:gridSpan w:val="3"/>
            <w:noWrap/>
            <w:vAlign w:val="bottom"/>
            <w:hideMark/>
          </w:tcPr>
          <w:p w14:paraId="1BE087F6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-0.022</w:t>
            </w:r>
          </w:p>
        </w:tc>
        <w:tc>
          <w:tcPr>
            <w:tcW w:w="1299" w:type="dxa"/>
            <w:noWrap/>
            <w:vAlign w:val="bottom"/>
            <w:hideMark/>
          </w:tcPr>
          <w:p w14:paraId="0FCCB59F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-0.020</w:t>
            </w:r>
          </w:p>
        </w:tc>
        <w:tc>
          <w:tcPr>
            <w:tcW w:w="1299" w:type="dxa"/>
            <w:gridSpan w:val="2"/>
            <w:noWrap/>
            <w:vAlign w:val="bottom"/>
            <w:hideMark/>
          </w:tcPr>
          <w:p w14:paraId="3B6052A7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-0.018</w:t>
            </w:r>
          </w:p>
        </w:tc>
      </w:tr>
      <w:tr w:rsidR="00D03459" w:rsidRPr="00D03459" w14:paraId="2C367399" w14:textId="77777777" w:rsidTr="00D03459">
        <w:trPr>
          <w:gridAfter w:val="1"/>
          <w:wAfter w:w="25" w:type="dxa"/>
          <w:trHeight w:val="300"/>
        </w:trPr>
        <w:tc>
          <w:tcPr>
            <w:tcW w:w="2000" w:type="dxa"/>
            <w:noWrap/>
            <w:vAlign w:val="bottom"/>
            <w:hideMark/>
          </w:tcPr>
          <w:p w14:paraId="0080CC93" w14:textId="77777777" w:rsidR="00D03459" w:rsidRPr="00D03459" w:rsidRDefault="00D03459" w:rsidP="00D03459">
            <w:pPr>
              <w:spacing w:before="0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In diffuse flow</w:t>
            </w:r>
          </w:p>
        </w:tc>
        <w:tc>
          <w:tcPr>
            <w:tcW w:w="1300" w:type="dxa"/>
            <w:noWrap/>
            <w:vAlign w:val="bottom"/>
            <w:hideMark/>
          </w:tcPr>
          <w:p w14:paraId="6834D8F9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11.5</w:t>
            </w:r>
          </w:p>
        </w:tc>
        <w:tc>
          <w:tcPr>
            <w:tcW w:w="1472" w:type="dxa"/>
            <w:gridSpan w:val="2"/>
            <w:noWrap/>
            <w:vAlign w:val="bottom"/>
            <w:hideMark/>
          </w:tcPr>
          <w:p w14:paraId="4E74C3CA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14.1</w:t>
            </w:r>
          </w:p>
        </w:tc>
        <w:tc>
          <w:tcPr>
            <w:tcW w:w="1127" w:type="dxa"/>
            <w:noWrap/>
            <w:vAlign w:val="bottom"/>
            <w:hideMark/>
          </w:tcPr>
          <w:p w14:paraId="708800EF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15.1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2C98C7E3" w14:textId="77777777" w:rsidR="00D03459" w:rsidRPr="00D03459" w:rsidRDefault="00D03459" w:rsidP="00D03459">
            <w:pPr>
              <w:spacing w:before="0"/>
              <w:rPr>
                <w:rFonts w:cs="Times New Roman"/>
                <w:sz w:val="22"/>
                <w:lang w:val="fr-FR" w:eastAsia="fr-FR"/>
              </w:rPr>
            </w:pPr>
          </w:p>
        </w:tc>
        <w:tc>
          <w:tcPr>
            <w:tcW w:w="1299" w:type="dxa"/>
            <w:gridSpan w:val="3"/>
            <w:noWrap/>
            <w:vAlign w:val="bottom"/>
            <w:hideMark/>
          </w:tcPr>
          <w:p w14:paraId="7C391B10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-0.080</w:t>
            </w:r>
          </w:p>
        </w:tc>
        <w:tc>
          <w:tcPr>
            <w:tcW w:w="1299" w:type="dxa"/>
            <w:noWrap/>
            <w:vAlign w:val="bottom"/>
            <w:hideMark/>
          </w:tcPr>
          <w:p w14:paraId="35D03F95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-0.070</w:t>
            </w:r>
          </w:p>
        </w:tc>
        <w:tc>
          <w:tcPr>
            <w:tcW w:w="1299" w:type="dxa"/>
            <w:gridSpan w:val="2"/>
            <w:noWrap/>
            <w:vAlign w:val="bottom"/>
            <w:hideMark/>
          </w:tcPr>
          <w:p w14:paraId="1123F9E5" w14:textId="77777777" w:rsidR="00D03459" w:rsidRPr="00D03459" w:rsidRDefault="00D03459" w:rsidP="00D03459">
            <w:pPr>
              <w:spacing w:before="0"/>
              <w:jc w:val="center"/>
              <w:rPr>
                <w:rFonts w:eastAsia="Times New Roman" w:cs="Times New Roman"/>
                <w:color w:val="000000"/>
                <w:sz w:val="22"/>
                <w:lang w:val="fr-FR" w:eastAsia="fr-FR"/>
              </w:rPr>
            </w:pPr>
            <w:r w:rsidRPr="00D03459">
              <w:rPr>
                <w:rFonts w:eastAsia="Times New Roman" w:cs="Times New Roman"/>
                <w:color w:val="000000"/>
                <w:sz w:val="22"/>
              </w:rPr>
              <w:t>-0.066</w:t>
            </w:r>
          </w:p>
        </w:tc>
      </w:tr>
    </w:tbl>
    <w:p w14:paraId="4EE6AD32" w14:textId="77777777" w:rsidR="003D3E04" w:rsidRDefault="003D3E04" w:rsidP="005013E1">
      <w:pPr>
        <w:pStyle w:val="NoSpacing"/>
        <w:jc w:val="both"/>
        <w:rPr>
          <w:rFonts w:cs="Times New Roman"/>
          <w:b/>
        </w:rPr>
      </w:pPr>
    </w:p>
    <w:p w14:paraId="028F2A43" w14:textId="77777777" w:rsidR="003D3E04" w:rsidRDefault="003D3E04" w:rsidP="005013E1">
      <w:pPr>
        <w:pStyle w:val="NoSpacing"/>
        <w:jc w:val="both"/>
        <w:rPr>
          <w:rFonts w:cs="Times New Roman"/>
          <w:b/>
        </w:rPr>
      </w:pPr>
    </w:p>
    <w:p w14:paraId="6A0B39DC" w14:textId="108552DE" w:rsidR="003D3E04" w:rsidRPr="003D3E04" w:rsidRDefault="003D3E04" w:rsidP="003D3E04">
      <w:pPr>
        <w:pStyle w:val="NoSpacing"/>
        <w:jc w:val="both"/>
        <w:rPr>
          <w:rFonts w:cs="Times New Roman"/>
          <w:lang w:val="en-GB"/>
        </w:rPr>
      </w:pPr>
      <w:r>
        <w:rPr>
          <w:rFonts w:cs="Times New Roman"/>
          <w:b/>
        </w:rPr>
        <w:t>Supplementary Table 3</w:t>
      </w:r>
      <w:r w:rsidR="005013E1">
        <w:rPr>
          <w:rFonts w:cs="Times New Roman"/>
          <w:lang w:val="en-GB"/>
        </w:rPr>
        <w:t xml:space="preserve"> Reproductive traits</w:t>
      </w:r>
      <w:r w:rsidR="005013E1" w:rsidRPr="007A348B">
        <w:rPr>
          <w:rFonts w:cs="Times New Roman"/>
          <w:lang w:val="en-GB"/>
        </w:rPr>
        <w:t xml:space="preserve"> of deep-water crabs of the family </w:t>
      </w:r>
      <w:proofErr w:type="spellStart"/>
      <w:r w:rsidR="005013E1" w:rsidRPr="007A348B">
        <w:rPr>
          <w:rFonts w:cs="Times New Roman"/>
          <w:lang w:val="en-GB"/>
        </w:rPr>
        <w:t>Bythograeidae</w:t>
      </w:r>
      <w:proofErr w:type="spellEnd"/>
      <w:r w:rsidR="005013E1" w:rsidRPr="007A348B">
        <w:rPr>
          <w:rFonts w:cs="Times New Roman"/>
          <w:lang w:val="en-GB"/>
        </w:rPr>
        <w:t xml:space="preserve">, </w:t>
      </w:r>
      <w:proofErr w:type="spellStart"/>
      <w:r w:rsidR="005013E1" w:rsidRPr="007A348B">
        <w:rPr>
          <w:rFonts w:cs="Times New Roman"/>
          <w:lang w:val="en-GB"/>
        </w:rPr>
        <w:t>Geryonidae</w:t>
      </w:r>
      <w:proofErr w:type="spellEnd"/>
      <w:r w:rsidR="005013E1" w:rsidRPr="007A348B">
        <w:rPr>
          <w:rFonts w:cs="Times New Roman"/>
          <w:lang w:val="en-GB"/>
        </w:rPr>
        <w:t xml:space="preserve">, </w:t>
      </w:r>
      <w:proofErr w:type="spellStart"/>
      <w:r w:rsidR="005013E1" w:rsidRPr="007A348B">
        <w:rPr>
          <w:rFonts w:cs="Times New Roman"/>
          <w:lang w:val="en-GB"/>
        </w:rPr>
        <w:t>Homolidae</w:t>
      </w:r>
      <w:proofErr w:type="spellEnd"/>
      <w:r w:rsidR="005013E1" w:rsidRPr="007A348B">
        <w:rPr>
          <w:rFonts w:cs="Times New Roman"/>
          <w:lang w:val="en-GB"/>
        </w:rPr>
        <w:t xml:space="preserve"> </w:t>
      </w:r>
      <w:r w:rsidR="005013E1">
        <w:rPr>
          <w:rFonts w:cs="Times New Roman"/>
          <w:lang w:val="en-GB"/>
        </w:rPr>
        <w:t xml:space="preserve">and </w:t>
      </w:r>
      <w:proofErr w:type="spellStart"/>
      <w:r w:rsidR="005013E1">
        <w:rPr>
          <w:rFonts w:cs="Times New Roman"/>
          <w:lang w:val="en-GB"/>
        </w:rPr>
        <w:t>Kiwaidae</w:t>
      </w:r>
      <w:proofErr w:type="spellEnd"/>
      <w:r w:rsidR="005013E1">
        <w:rPr>
          <w:rFonts w:cs="Times New Roman"/>
          <w:lang w:val="en-GB"/>
        </w:rPr>
        <w:t xml:space="preserve">  </w:t>
      </w:r>
      <w:r w:rsidR="005013E1" w:rsidRPr="007A348B">
        <w:rPr>
          <w:rFonts w:cs="Times New Roman"/>
          <w:lang w:val="en-GB"/>
        </w:rPr>
        <w:t xml:space="preserve">including </w:t>
      </w:r>
      <w:r w:rsidR="005013E1">
        <w:rPr>
          <w:rFonts w:cs="Times New Roman"/>
          <w:lang w:val="en-GB"/>
        </w:rPr>
        <w:t>: C</w:t>
      </w:r>
      <w:r w:rsidR="005013E1" w:rsidRPr="007A348B">
        <w:rPr>
          <w:rFonts w:cs="Times New Roman"/>
          <w:lang w:val="en-GB"/>
        </w:rPr>
        <w:t xml:space="preserve">arapace width (CW; mean </w:t>
      </w:r>
      <w:r w:rsidR="005013E1" w:rsidRPr="007A348B">
        <w:rPr>
          <w:rFonts w:eastAsia="Times New Roman" w:cs="Times New Roman"/>
          <w:color w:val="000000"/>
          <w:lang w:val="en-GB"/>
        </w:rPr>
        <w:t>± standard deviation</w:t>
      </w:r>
      <w:r w:rsidR="005013E1" w:rsidRPr="007A348B">
        <w:rPr>
          <w:rFonts w:cs="Times New Roman"/>
          <w:lang w:val="en-GB"/>
        </w:rPr>
        <w:t>),  the range of oocytes size</w:t>
      </w:r>
      <w:r w:rsidR="005013E1">
        <w:rPr>
          <w:rFonts w:cs="Times New Roman"/>
          <w:lang w:val="en-GB"/>
        </w:rPr>
        <w:t xml:space="preserve"> (</w:t>
      </w:r>
      <w:r w:rsidR="005013E1" w:rsidRPr="001A2F25">
        <w:rPr>
          <w:rFonts w:eastAsia="Times New Roman" w:cs="Times New Roman"/>
          <w:color w:val="000000"/>
          <w:sz w:val="20"/>
          <w:szCs w:val="20"/>
        </w:rPr>
        <w:t>μ</w:t>
      </w:r>
      <w:r w:rsidR="005013E1" w:rsidRPr="00E923DD">
        <w:rPr>
          <w:rFonts w:eastAsia="Times New Roman" w:cs="Times New Roman"/>
          <w:color w:val="000000"/>
          <w:sz w:val="20"/>
          <w:szCs w:val="20"/>
          <w:lang w:val="en-GB"/>
        </w:rPr>
        <w:t>)</w:t>
      </w:r>
      <w:r w:rsidR="005013E1" w:rsidRPr="007A348B">
        <w:rPr>
          <w:rFonts w:cs="Times New Roman"/>
          <w:lang w:val="en-GB"/>
        </w:rPr>
        <w:t xml:space="preserve">, fecundity, </w:t>
      </w:r>
      <w:r w:rsidR="005013E1">
        <w:rPr>
          <w:rFonts w:cs="Times New Roman"/>
          <w:lang w:val="en-GB"/>
        </w:rPr>
        <w:t xml:space="preserve">the number of </w:t>
      </w:r>
      <w:r w:rsidR="005013E1" w:rsidRPr="007A348B">
        <w:rPr>
          <w:rFonts w:cs="Times New Roman"/>
          <w:lang w:val="en-GB"/>
        </w:rPr>
        <w:t>embryonic stages, egg’s size (</w:t>
      </w:r>
      <w:r w:rsidR="005013E1">
        <w:rPr>
          <w:rFonts w:cs="Times New Roman"/>
          <w:lang w:val="en-GB"/>
        </w:rPr>
        <w:t xml:space="preserve">mm; </w:t>
      </w:r>
      <w:r w:rsidR="005013E1" w:rsidRPr="007A348B">
        <w:rPr>
          <w:rFonts w:cs="Times New Roman"/>
          <w:lang w:val="en-GB"/>
        </w:rPr>
        <w:t xml:space="preserve">mean </w:t>
      </w:r>
      <w:r w:rsidR="005013E1" w:rsidRPr="007A348B">
        <w:rPr>
          <w:rFonts w:eastAsia="Times New Roman" w:cs="Times New Roman"/>
          <w:color w:val="000000"/>
          <w:lang w:val="en-GB"/>
        </w:rPr>
        <w:t>± standard deviation)</w:t>
      </w:r>
      <w:r w:rsidR="005013E1" w:rsidRPr="007A348B">
        <w:rPr>
          <w:rFonts w:cs="Times New Roman"/>
          <w:lang w:val="en-GB"/>
        </w:rPr>
        <w:t>, the number of larvae stages, the larvae size (</w:t>
      </w:r>
      <w:r w:rsidR="005013E1">
        <w:rPr>
          <w:rFonts w:cs="Times New Roman"/>
          <w:lang w:val="en-GB"/>
        </w:rPr>
        <w:t xml:space="preserve">mm; </w:t>
      </w:r>
      <w:r w:rsidR="005013E1" w:rsidRPr="007A348B">
        <w:rPr>
          <w:rFonts w:cs="Times New Roman"/>
          <w:lang w:val="en-GB"/>
        </w:rPr>
        <w:t xml:space="preserve">mean </w:t>
      </w:r>
      <w:r w:rsidR="005013E1" w:rsidRPr="007A348B">
        <w:rPr>
          <w:rFonts w:eastAsia="Times New Roman" w:cs="Times New Roman"/>
          <w:color w:val="000000"/>
          <w:lang w:val="en-GB"/>
        </w:rPr>
        <w:t>± standard deviation)</w:t>
      </w:r>
      <w:r w:rsidR="005013E1" w:rsidRPr="007A348B">
        <w:rPr>
          <w:rFonts w:cs="Times New Roman"/>
          <w:lang w:val="en-GB"/>
        </w:rPr>
        <w:t xml:space="preserve">, </w:t>
      </w:r>
      <w:r w:rsidR="005013E1">
        <w:rPr>
          <w:rFonts w:cs="Times New Roman"/>
          <w:lang w:val="en-GB"/>
        </w:rPr>
        <w:t xml:space="preserve">the </w:t>
      </w:r>
      <w:r w:rsidR="005013E1" w:rsidRPr="007A348B">
        <w:rPr>
          <w:rFonts w:cs="Times New Roman"/>
          <w:lang w:val="en-GB"/>
        </w:rPr>
        <w:t xml:space="preserve">mode of development and the reproductive periodicity. </w:t>
      </w:r>
    </w:p>
    <w:p w14:paraId="751E91F9" w14:textId="2BEF3936" w:rsidR="003D3E04" w:rsidRDefault="003D3E04" w:rsidP="003D3E04">
      <w:pPr>
        <w:rPr>
          <w:lang w:val="en-GB"/>
        </w:rPr>
      </w:pPr>
    </w:p>
    <w:p w14:paraId="13729ED1" w14:textId="77777777" w:rsidR="005013E1" w:rsidRPr="003D3E04" w:rsidRDefault="005013E1" w:rsidP="003D3E04">
      <w:pPr>
        <w:rPr>
          <w:lang w:val="en-GB"/>
        </w:rPr>
        <w:sectPr w:rsidR="005013E1" w:rsidRPr="003D3E04" w:rsidSect="00D0345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140" w:right="1179" w:bottom="1140" w:left="1281" w:header="720" w:footer="720" w:gutter="0"/>
          <w:cols w:space="720"/>
          <w:titlePg/>
          <w:docGrid w:linePitch="360"/>
        </w:sectPr>
      </w:pPr>
    </w:p>
    <w:tbl>
      <w:tblPr>
        <w:tblW w:w="16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37"/>
        <w:gridCol w:w="1291"/>
        <w:gridCol w:w="1277"/>
        <w:gridCol w:w="8"/>
        <w:gridCol w:w="1123"/>
        <w:gridCol w:w="8"/>
        <w:gridCol w:w="1264"/>
        <w:gridCol w:w="8"/>
        <w:gridCol w:w="985"/>
        <w:gridCol w:w="8"/>
        <w:gridCol w:w="985"/>
        <w:gridCol w:w="8"/>
        <w:gridCol w:w="1165"/>
        <w:gridCol w:w="8"/>
        <w:gridCol w:w="702"/>
        <w:gridCol w:w="8"/>
        <w:gridCol w:w="141"/>
        <w:gridCol w:w="843"/>
        <w:gridCol w:w="8"/>
        <w:gridCol w:w="141"/>
        <w:gridCol w:w="709"/>
        <w:gridCol w:w="13"/>
        <w:gridCol w:w="146"/>
        <w:gridCol w:w="1166"/>
        <w:gridCol w:w="8"/>
        <w:gridCol w:w="146"/>
        <w:gridCol w:w="1056"/>
        <w:gridCol w:w="14"/>
        <w:gridCol w:w="139"/>
        <w:gridCol w:w="22"/>
        <w:gridCol w:w="864"/>
        <w:gridCol w:w="14"/>
        <w:gridCol w:w="144"/>
        <w:gridCol w:w="941"/>
      </w:tblGrid>
      <w:tr w:rsidR="0037779C" w:rsidRPr="001A2F25" w14:paraId="4D4BC6E2" w14:textId="77777777" w:rsidTr="00747C07">
        <w:trPr>
          <w:trHeight w:val="708"/>
        </w:trPr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10906" w14:textId="77777777" w:rsidR="00F21613" w:rsidRPr="007A348B" w:rsidRDefault="00F21613" w:rsidP="0037779C">
            <w:pPr>
              <w:tabs>
                <w:tab w:val="left" w:pos="426"/>
                <w:tab w:val="decimal" w:pos="1277"/>
              </w:tabs>
              <w:spacing w:before="0" w:after="0"/>
              <w:ind w:left="-142" w:right="-21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A34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Family</w:t>
            </w:r>
          </w:p>
          <w:p w14:paraId="3CB41341" w14:textId="77777777" w:rsidR="00F21613" w:rsidRPr="007A348B" w:rsidRDefault="00F21613" w:rsidP="0037779C">
            <w:pPr>
              <w:tabs>
                <w:tab w:val="left" w:pos="426"/>
                <w:tab w:val="decimal" w:pos="1277"/>
              </w:tabs>
              <w:spacing w:before="0" w:after="0"/>
              <w:ind w:left="-142" w:right="-21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389EA" w14:textId="77777777" w:rsidR="00F21613" w:rsidRPr="007A348B" w:rsidRDefault="00F21613" w:rsidP="0037779C">
            <w:pPr>
              <w:tabs>
                <w:tab w:val="decimal" w:pos="544"/>
                <w:tab w:val="left" w:pos="709"/>
              </w:tabs>
              <w:spacing w:before="0" w:after="0"/>
              <w:ind w:right="-8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A34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Species</w:t>
            </w:r>
          </w:p>
          <w:p w14:paraId="16DEC607" w14:textId="77777777" w:rsidR="00F21613" w:rsidRPr="007A348B" w:rsidRDefault="00F21613" w:rsidP="0037779C">
            <w:pPr>
              <w:tabs>
                <w:tab w:val="decimal" w:pos="544"/>
                <w:tab w:val="left" w:pos="709"/>
              </w:tabs>
              <w:spacing w:before="0" w:after="0"/>
              <w:ind w:right="-81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A34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FC338" w14:textId="77777777" w:rsidR="00F21613" w:rsidRPr="007A348B" w:rsidRDefault="00F21613" w:rsidP="0037779C">
            <w:pPr>
              <w:tabs>
                <w:tab w:val="left" w:pos="709"/>
              </w:tabs>
              <w:spacing w:before="0" w:after="0"/>
              <w:ind w:left="-70" w:right="-15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A34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Distribution</w:t>
            </w:r>
          </w:p>
          <w:p w14:paraId="23D142E4" w14:textId="77777777" w:rsidR="00F21613" w:rsidRPr="007A348B" w:rsidRDefault="00F21613" w:rsidP="0037779C">
            <w:pPr>
              <w:tabs>
                <w:tab w:val="left" w:pos="709"/>
              </w:tabs>
              <w:spacing w:before="0" w:after="0"/>
              <w:ind w:left="-70" w:right="-15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FEEEF" w14:textId="77777777" w:rsidR="00F21613" w:rsidRPr="007A348B" w:rsidRDefault="00F21613" w:rsidP="0037779C">
            <w:pPr>
              <w:tabs>
                <w:tab w:val="left" w:pos="709"/>
              </w:tabs>
              <w:spacing w:before="0" w:after="0"/>
              <w:ind w:left="-69" w:right="-7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A34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Depths </w:t>
            </w:r>
          </w:p>
          <w:p w14:paraId="4E7E12F3" w14:textId="77777777" w:rsidR="00F21613" w:rsidRPr="007A348B" w:rsidRDefault="00F21613" w:rsidP="0037779C">
            <w:pPr>
              <w:tabs>
                <w:tab w:val="left" w:pos="709"/>
              </w:tabs>
              <w:spacing w:before="0" w:after="0"/>
              <w:ind w:left="-69" w:right="-7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A34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( range; m)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9E318" w14:textId="0299E74F" w:rsidR="00F21613" w:rsidRPr="007A348B" w:rsidRDefault="00F21613" w:rsidP="0037779C">
            <w:pPr>
              <w:tabs>
                <w:tab w:val="left" w:pos="709"/>
              </w:tabs>
              <w:spacing w:before="0" w:after="0"/>
              <w:ind w:right="-7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</w:pPr>
            <w:r w:rsidRPr="007A34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CW</w:t>
            </w:r>
            <w:r w:rsidR="007A3C6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  <w:r w:rsidRPr="007A34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mm</w:t>
            </w:r>
          </w:p>
          <w:p w14:paraId="717A025B" w14:textId="77777777" w:rsidR="00F21613" w:rsidRPr="007A348B" w:rsidRDefault="00F21613" w:rsidP="0037779C">
            <w:pPr>
              <w:tabs>
                <w:tab w:val="left" w:pos="709"/>
              </w:tabs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959D0" w14:textId="77777777" w:rsidR="00F21613" w:rsidRPr="007A348B" w:rsidRDefault="00F21613" w:rsidP="0037779C">
            <w:pPr>
              <w:tabs>
                <w:tab w:val="left" w:pos="709"/>
              </w:tabs>
              <w:spacing w:before="0" w:after="0"/>
              <w:ind w:left="-70" w:right="-7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A34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Oocytes size (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μ</w:t>
            </w:r>
            <w:r w:rsidRPr="007A34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)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76B0A" w14:textId="77777777" w:rsidR="00F21613" w:rsidRPr="007A348B" w:rsidRDefault="00F21613" w:rsidP="0037779C">
            <w:pPr>
              <w:tabs>
                <w:tab w:val="left" w:pos="709"/>
              </w:tabs>
              <w:spacing w:before="0" w:after="0"/>
              <w:ind w:left="-69" w:right="-7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A34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Fecundity</w:t>
            </w:r>
          </w:p>
          <w:p w14:paraId="44921674" w14:textId="77777777" w:rsidR="00F21613" w:rsidRPr="007A348B" w:rsidRDefault="00F21613" w:rsidP="0037779C">
            <w:pPr>
              <w:tabs>
                <w:tab w:val="left" w:pos="709"/>
              </w:tabs>
              <w:spacing w:before="0" w:after="0"/>
              <w:ind w:left="-69" w:right="-7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A348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44658" w14:textId="77777777" w:rsidR="00F21613" w:rsidRPr="001A2F25" w:rsidRDefault="00F21613" w:rsidP="0037779C">
            <w:pPr>
              <w:tabs>
                <w:tab w:val="left" w:pos="709"/>
              </w:tabs>
              <w:spacing w:before="0" w:after="0"/>
              <w:ind w:left="-70" w:right="-7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Embryonic stages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B6E85" w14:textId="77777777" w:rsidR="00F21613" w:rsidRPr="001A2F25" w:rsidRDefault="00F21613" w:rsidP="0037779C">
            <w:pPr>
              <w:tabs>
                <w:tab w:val="left" w:pos="709"/>
              </w:tabs>
              <w:spacing w:before="0" w:after="0"/>
              <w:ind w:left="-34" w:right="-7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Egg size</w:t>
            </w:r>
            <w:r w:rsidRPr="001A2F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(mm)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BA1E8" w14:textId="77777777" w:rsidR="00F21613" w:rsidRPr="001A2F25" w:rsidRDefault="00F21613" w:rsidP="0037779C">
            <w:pPr>
              <w:tabs>
                <w:tab w:val="left" w:pos="709"/>
              </w:tabs>
              <w:spacing w:before="0" w:after="0"/>
              <w:ind w:left="-69" w:right="-7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Larvae stages 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F26F5" w14:textId="77777777" w:rsidR="00F21613" w:rsidRPr="001A2F25" w:rsidRDefault="00F21613" w:rsidP="0037779C">
            <w:pPr>
              <w:tabs>
                <w:tab w:val="left" w:pos="709"/>
              </w:tabs>
              <w:spacing w:before="0" w:after="0"/>
              <w:ind w:left="-66" w:right="-5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A2F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Larvae size(mm)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6717F" w14:textId="77777777" w:rsidR="00F21613" w:rsidRPr="001A2F25" w:rsidRDefault="00F21613" w:rsidP="0037779C">
            <w:pPr>
              <w:tabs>
                <w:tab w:val="left" w:pos="709"/>
              </w:tabs>
              <w:spacing w:before="0" w:after="0"/>
              <w:ind w:left="-62" w:right="-7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Mode of development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D15F1" w14:textId="77777777" w:rsidR="00F21613" w:rsidRPr="001A2F25" w:rsidRDefault="00F21613" w:rsidP="0037779C">
            <w:pPr>
              <w:tabs>
                <w:tab w:val="left" w:pos="709"/>
              </w:tabs>
              <w:spacing w:before="0" w:after="0"/>
              <w:ind w:left="-83" w:right="-7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Reproductive periodicity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F7B52" w14:textId="77777777" w:rsidR="00F21613" w:rsidRPr="001A2F25" w:rsidRDefault="00F21613" w:rsidP="0037779C">
            <w:pPr>
              <w:tabs>
                <w:tab w:val="left" w:pos="709"/>
              </w:tabs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Source</w:t>
            </w:r>
          </w:p>
          <w:p w14:paraId="01FAB82F" w14:textId="77777777" w:rsidR="00F21613" w:rsidRPr="001A2F25" w:rsidRDefault="00F21613" w:rsidP="0037779C">
            <w:pPr>
              <w:tabs>
                <w:tab w:val="left" w:pos="709"/>
              </w:tabs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89D1" w14:textId="77777777" w:rsidR="00F21613" w:rsidRPr="001A2F25" w:rsidRDefault="00F21613" w:rsidP="0037779C">
            <w:pPr>
              <w:tabs>
                <w:tab w:val="left" w:pos="709"/>
              </w:tabs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B3C59" w:rsidRPr="00587185" w14:paraId="5F950861" w14:textId="77777777" w:rsidTr="00747C07">
        <w:trPr>
          <w:gridAfter w:val="1"/>
          <w:wAfter w:w="941" w:type="dxa"/>
          <w:trHeight w:val="863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A029" w14:textId="77777777" w:rsidR="00F21613" w:rsidRPr="00587185" w:rsidRDefault="00F21613" w:rsidP="0037779C">
            <w:pPr>
              <w:pStyle w:val="NoSpacing"/>
              <w:tabs>
                <w:tab w:val="left" w:pos="426"/>
                <w:tab w:val="decimal" w:pos="1277"/>
              </w:tabs>
              <w:ind w:left="-142" w:right="-212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87185">
              <w:rPr>
                <w:rFonts w:eastAsia="Times New Roman" w:cs="Times New Roman"/>
                <w:sz w:val="20"/>
                <w:szCs w:val="20"/>
              </w:rPr>
              <w:t>Bythograeidae</w:t>
            </w:r>
            <w:proofErr w:type="spellEnd"/>
          </w:p>
          <w:p w14:paraId="45222E2B" w14:textId="77777777" w:rsidR="00F21613" w:rsidRDefault="00F21613" w:rsidP="0037779C">
            <w:pPr>
              <w:pStyle w:val="NoSpacing"/>
              <w:tabs>
                <w:tab w:val="left" w:pos="426"/>
                <w:tab w:val="decimal" w:pos="1277"/>
              </w:tabs>
              <w:ind w:left="-142" w:right="-21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89D515E" w14:textId="77777777" w:rsidR="005424A5" w:rsidRPr="00587185" w:rsidRDefault="005424A5" w:rsidP="0037779C">
            <w:pPr>
              <w:pStyle w:val="NoSpacing"/>
              <w:tabs>
                <w:tab w:val="left" w:pos="426"/>
                <w:tab w:val="decimal" w:pos="1277"/>
              </w:tabs>
              <w:ind w:left="-142" w:right="-21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B520967" w14:textId="77777777" w:rsidR="00F21613" w:rsidRPr="00587185" w:rsidRDefault="00F21613" w:rsidP="0037779C">
            <w:pPr>
              <w:pStyle w:val="NoSpacing"/>
              <w:tabs>
                <w:tab w:val="left" w:pos="426"/>
                <w:tab w:val="decimal" w:pos="1277"/>
              </w:tabs>
              <w:ind w:left="-142" w:right="-21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8FD5" w14:textId="77777777" w:rsidR="00F21613" w:rsidRPr="00587185" w:rsidRDefault="00F21613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  <w:lang w:val="en-GB"/>
              </w:rPr>
            </w:pPr>
          </w:p>
          <w:p w14:paraId="127DA8F0" w14:textId="77777777" w:rsidR="00F21613" w:rsidRPr="00587185" w:rsidRDefault="00F21613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87185">
              <w:rPr>
                <w:rFonts w:eastAsia="Times New Roman" w:cs="Times New Roman"/>
                <w:i/>
                <w:iCs/>
                <w:sz w:val="20"/>
                <w:szCs w:val="20"/>
              </w:rPr>
              <w:t>Bythograea</w:t>
            </w:r>
            <w:proofErr w:type="spellEnd"/>
            <w:r w:rsidRPr="0058718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7185">
              <w:rPr>
                <w:rFonts w:eastAsia="Times New Roman" w:cs="Times New Roman"/>
                <w:i/>
                <w:iCs/>
                <w:sz w:val="20"/>
                <w:szCs w:val="20"/>
              </w:rPr>
              <w:t>laubieri</w:t>
            </w:r>
            <w:proofErr w:type="spellEnd"/>
          </w:p>
          <w:p w14:paraId="764772B7" w14:textId="77777777" w:rsidR="00F21613" w:rsidRDefault="00F21613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14:paraId="79C6A865" w14:textId="77777777" w:rsidR="005424A5" w:rsidRPr="00587185" w:rsidRDefault="005424A5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2725" w14:textId="77777777" w:rsidR="00F21613" w:rsidRDefault="00F21613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Southern East Pacific Rise</w:t>
            </w:r>
          </w:p>
          <w:p w14:paraId="49E47258" w14:textId="77777777" w:rsidR="0037779C" w:rsidRPr="00587185" w:rsidRDefault="0037779C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3FE5AB68" w14:textId="77777777" w:rsidR="00F21613" w:rsidRPr="00587185" w:rsidRDefault="00F21613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7D03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2330 – 2850</w:t>
            </w:r>
          </w:p>
          <w:p w14:paraId="79E1B9D2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E08C214" w14:textId="77777777" w:rsidR="00F21613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3A2B668" w14:textId="77777777" w:rsidR="005424A5" w:rsidRPr="00587185" w:rsidRDefault="005424A5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9D0D" w14:textId="63510CA6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41</w:t>
            </w:r>
            <w:r w:rsidR="007A3C63">
              <w:rPr>
                <w:rFonts w:eastAsia="Times New Roman" w:cs="Times New Roman"/>
                <w:sz w:val="20"/>
                <w:szCs w:val="20"/>
              </w:rPr>
              <w:t>.</w:t>
            </w:r>
            <w:r w:rsidRPr="00587185">
              <w:rPr>
                <w:rFonts w:eastAsia="Times New Roman" w:cs="Times New Roman"/>
                <w:sz w:val="20"/>
                <w:szCs w:val="20"/>
              </w:rPr>
              <w:t>20 ± 5</w:t>
            </w:r>
            <w:r w:rsidR="007A3C63">
              <w:rPr>
                <w:rFonts w:eastAsia="Times New Roman" w:cs="Times New Roman"/>
                <w:sz w:val="20"/>
                <w:szCs w:val="20"/>
              </w:rPr>
              <w:t>.</w:t>
            </w:r>
            <w:r w:rsidRPr="00587185">
              <w:rPr>
                <w:rFonts w:eastAsia="Times New Roman" w:cs="Times New Roman"/>
                <w:sz w:val="20"/>
                <w:szCs w:val="20"/>
              </w:rPr>
              <w:t>80</w:t>
            </w:r>
          </w:p>
          <w:p w14:paraId="546203CB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10A4CD0" w14:textId="77777777" w:rsidR="00F21613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F385731" w14:textId="77777777" w:rsidR="005424A5" w:rsidRPr="0058718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C17A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60 - 100</w:t>
            </w:r>
          </w:p>
          <w:p w14:paraId="238C3486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3318F59" w14:textId="77777777" w:rsidR="00F21613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4C7ABEE" w14:textId="77777777" w:rsidR="005424A5" w:rsidRPr="0058718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AC98" w14:textId="77777777" w:rsidR="00F21613" w:rsidRPr="00587185" w:rsidRDefault="00F21613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NI</w:t>
            </w:r>
          </w:p>
          <w:p w14:paraId="3FB9029C" w14:textId="77777777" w:rsidR="00F21613" w:rsidRPr="00587185" w:rsidRDefault="00F21613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F54FD42" w14:textId="77777777" w:rsidR="00F21613" w:rsidRDefault="00F21613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7A5E7C6" w14:textId="77777777" w:rsidR="005424A5" w:rsidRPr="00587185" w:rsidRDefault="005424A5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6D3F" w14:textId="77777777" w:rsidR="00F21613" w:rsidRPr="00587185" w:rsidRDefault="00F21613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NI</w:t>
            </w:r>
          </w:p>
          <w:p w14:paraId="4EA0ED51" w14:textId="77777777" w:rsidR="00F21613" w:rsidRPr="00587185" w:rsidRDefault="00F21613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A84A219" w14:textId="77777777" w:rsidR="00F21613" w:rsidRDefault="00F21613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EBD17C4" w14:textId="77777777" w:rsidR="005424A5" w:rsidRPr="00587185" w:rsidRDefault="005424A5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7DCB" w14:textId="5A64E71F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0</w:t>
            </w:r>
            <w:r w:rsidR="007A3C63">
              <w:rPr>
                <w:rFonts w:eastAsia="Times New Roman" w:cs="Times New Roman"/>
                <w:sz w:val="20"/>
                <w:szCs w:val="20"/>
              </w:rPr>
              <w:t>.</w:t>
            </w:r>
            <w:r w:rsidRPr="00587185">
              <w:rPr>
                <w:rFonts w:eastAsia="Times New Roman" w:cs="Times New Roman"/>
                <w:sz w:val="20"/>
                <w:szCs w:val="20"/>
              </w:rPr>
              <w:t>50</w:t>
            </w:r>
          </w:p>
          <w:p w14:paraId="0FF78215" w14:textId="5EAA83D5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± 0</w:t>
            </w:r>
            <w:r w:rsidR="007A3C63">
              <w:rPr>
                <w:rFonts w:eastAsia="Times New Roman" w:cs="Times New Roman"/>
                <w:sz w:val="20"/>
                <w:szCs w:val="20"/>
              </w:rPr>
              <w:t>.</w:t>
            </w:r>
            <w:r w:rsidRPr="00587185">
              <w:rPr>
                <w:rFonts w:eastAsia="Times New Roman" w:cs="Times New Roman"/>
                <w:sz w:val="20"/>
                <w:szCs w:val="20"/>
              </w:rPr>
              <w:t>03</w:t>
            </w:r>
          </w:p>
          <w:p w14:paraId="0D4B59C0" w14:textId="77777777" w:rsidR="00F21613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5460EFC" w14:textId="77777777" w:rsidR="005424A5" w:rsidRPr="0058718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AB99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NI</w:t>
            </w:r>
          </w:p>
          <w:p w14:paraId="6CF8BC16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EBEC4DD" w14:textId="77777777" w:rsidR="00F21613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D5477FA" w14:textId="77777777" w:rsidR="005424A5" w:rsidRPr="00587185" w:rsidRDefault="005424A5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7F85" w14:textId="77777777" w:rsidR="00F21613" w:rsidRPr="00587185" w:rsidRDefault="00F21613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NI</w:t>
            </w:r>
          </w:p>
          <w:p w14:paraId="1EA7F905" w14:textId="77777777" w:rsidR="00F21613" w:rsidRPr="00587185" w:rsidRDefault="00F21613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79308E9" w14:textId="77777777" w:rsidR="00F21613" w:rsidRDefault="00F21613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D08F747" w14:textId="77777777" w:rsidR="005424A5" w:rsidRPr="00587185" w:rsidRDefault="005424A5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3D0D" w14:textId="77777777" w:rsidR="00F21613" w:rsidRPr="00587185" w:rsidRDefault="00F21613" w:rsidP="0037779C">
            <w:pPr>
              <w:pStyle w:val="NoSpacing"/>
              <w:ind w:left="-62" w:right="-7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Planktotrophic</w:t>
            </w:r>
          </w:p>
          <w:p w14:paraId="334A08E5" w14:textId="77777777" w:rsidR="00F21613" w:rsidRPr="00587185" w:rsidRDefault="00F21613" w:rsidP="0037779C">
            <w:pPr>
              <w:pStyle w:val="NoSpacing"/>
              <w:ind w:left="-62" w:right="-7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EC99614" w14:textId="77777777" w:rsidR="00F21613" w:rsidRDefault="00F21613" w:rsidP="0037779C">
            <w:pPr>
              <w:pStyle w:val="NoSpacing"/>
              <w:ind w:left="-62" w:right="-7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A44059E" w14:textId="77777777" w:rsidR="005424A5" w:rsidRPr="00587185" w:rsidRDefault="005424A5" w:rsidP="0037779C">
            <w:pPr>
              <w:pStyle w:val="NoSpacing"/>
              <w:ind w:left="-62" w:right="-7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62BA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Continuous</w:t>
            </w:r>
          </w:p>
          <w:p w14:paraId="17105BBB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68F6964" w14:textId="77777777" w:rsidR="00F21613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99BC676" w14:textId="77777777" w:rsidR="005424A5" w:rsidRPr="0058718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792E" w14:textId="77777777" w:rsidR="00F21613" w:rsidRPr="00587185" w:rsidRDefault="00F21613" w:rsidP="0037779C">
            <w:pPr>
              <w:pStyle w:val="NoSpacing"/>
              <w:ind w:right="187"/>
              <w:rPr>
                <w:rFonts w:eastAsia="Times New Roman" w:cs="Times New Roman"/>
                <w:sz w:val="20"/>
                <w:szCs w:val="20"/>
                <w:lang w:val="en-GB"/>
              </w:rPr>
            </w:pPr>
            <w:proofErr w:type="spellStart"/>
            <w:r w:rsidRPr="00587185">
              <w:rPr>
                <w:rFonts w:eastAsia="Times New Roman" w:cs="Times New Roman"/>
                <w:sz w:val="20"/>
                <w:szCs w:val="20"/>
                <w:lang w:val="en-GB"/>
              </w:rPr>
              <w:t>Hilário</w:t>
            </w:r>
            <w:proofErr w:type="spellEnd"/>
            <w:r w:rsidRPr="00587185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et al. 2009</w:t>
            </w:r>
          </w:p>
          <w:p w14:paraId="244AAB29" w14:textId="77777777" w:rsidR="00F21613" w:rsidRPr="00587185" w:rsidRDefault="00F21613" w:rsidP="0037779C">
            <w:pPr>
              <w:pStyle w:val="NoSpacing"/>
              <w:ind w:right="187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DB3C59" w:rsidRPr="00747C07" w14:paraId="62A0D1AC" w14:textId="77777777" w:rsidTr="00747C07">
        <w:trPr>
          <w:gridAfter w:val="1"/>
          <w:wAfter w:w="941" w:type="dxa"/>
          <w:trHeight w:val="2068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4BD3" w14:textId="77777777" w:rsidR="00F21613" w:rsidRPr="00587185" w:rsidRDefault="00F21613" w:rsidP="0037779C">
            <w:pPr>
              <w:pStyle w:val="NoSpacing"/>
              <w:tabs>
                <w:tab w:val="left" w:pos="426"/>
                <w:tab w:val="decimal" w:pos="1277"/>
              </w:tabs>
              <w:ind w:left="-142" w:right="-21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CEA6" w14:textId="77777777" w:rsidR="00F21613" w:rsidRPr="00587185" w:rsidRDefault="00F21613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87185">
              <w:rPr>
                <w:rFonts w:eastAsia="Times New Roman" w:cs="Times New Roman"/>
                <w:i/>
                <w:iCs/>
                <w:sz w:val="20"/>
                <w:szCs w:val="20"/>
              </w:rPr>
              <w:t>Bythograea</w:t>
            </w:r>
            <w:proofErr w:type="spellEnd"/>
            <w:r w:rsidRPr="0058718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7185">
              <w:rPr>
                <w:rFonts w:eastAsia="Times New Roman" w:cs="Times New Roman"/>
                <w:i/>
                <w:iCs/>
                <w:sz w:val="20"/>
                <w:szCs w:val="20"/>
              </w:rPr>
              <w:t>thermydron</w:t>
            </w:r>
            <w:proofErr w:type="spellEnd"/>
          </w:p>
          <w:p w14:paraId="5950667B" w14:textId="77777777" w:rsidR="00F21613" w:rsidRPr="00587185" w:rsidRDefault="00F21613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14:paraId="7C787504" w14:textId="77777777" w:rsidR="00F21613" w:rsidRDefault="00F21613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14:paraId="654AE27E" w14:textId="77777777" w:rsidR="005424A5" w:rsidRDefault="005424A5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14:paraId="04DFDF0F" w14:textId="77777777" w:rsidR="005424A5" w:rsidRDefault="005424A5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14:paraId="1B7CE96A" w14:textId="77777777" w:rsidR="005424A5" w:rsidRDefault="005424A5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14:paraId="22134C5E" w14:textId="77777777" w:rsidR="005424A5" w:rsidRDefault="005424A5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14:paraId="59658937" w14:textId="77777777" w:rsidR="005424A5" w:rsidRPr="00587185" w:rsidRDefault="005424A5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14:paraId="342E0FB8" w14:textId="77777777" w:rsidR="00F21613" w:rsidRPr="00587185" w:rsidRDefault="00F21613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C3A8" w14:textId="1761B1A7" w:rsidR="00F21613" w:rsidRDefault="00F21613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587185">
              <w:rPr>
                <w:rFonts w:eastAsia="Times New Roman" w:cs="Times New Roman"/>
                <w:sz w:val="20"/>
                <w:szCs w:val="20"/>
                <w:lang w:val="en-GB"/>
              </w:rPr>
              <w:t>East Pacific Rise</w:t>
            </w:r>
            <w:r w:rsidR="007A3C63">
              <w:rPr>
                <w:rFonts w:eastAsia="Times New Roman" w:cs="Times New Roman"/>
                <w:sz w:val="20"/>
                <w:szCs w:val="20"/>
                <w:lang w:val="en-GB"/>
              </w:rPr>
              <w:t>.</w:t>
            </w:r>
            <w:r w:rsidRPr="00587185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Galapagos Rift</w:t>
            </w:r>
          </w:p>
          <w:p w14:paraId="5C037EE5" w14:textId="77777777" w:rsidR="0037779C" w:rsidRPr="00587185" w:rsidRDefault="0037779C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  <w:p w14:paraId="1EE7FE9E" w14:textId="77777777" w:rsidR="00F21613" w:rsidRPr="00587185" w:rsidRDefault="00F21613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  <w:p w14:paraId="274DDF5E" w14:textId="77777777" w:rsidR="00F21613" w:rsidRDefault="00F21613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  <w:p w14:paraId="717EF190" w14:textId="77777777" w:rsidR="005424A5" w:rsidRDefault="005424A5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  <w:p w14:paraId="2E06080A" w14:textId="77777777" w:rsidR="005424A5" w:rsidRDefault="005424A5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  <w:p w14:paraId="386F42AC" w14:textId="77777777" w:rsidR="005424A5" w:rsidRDefault="005424A5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  <w:p w14:paraId="451FAD2B" w14:textId="77777777" w:rsidR="005424A5" w:rsidRPr="00587185" w:rsidRDefault="005424A5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262E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2430 – 2673</w:t>
            </w:r>
          </w:p>
          <w:p w14:paraId="0A1CB191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9D4CF16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4193670" w14:textId="77777777" w:rsidR="00F21613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F5D8E90" w14:textId="77777777" w:rsidR="005424A5" w:rsidRDefault="005424A5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332E820" w14:textId="77777777" w:rsidR="005424A5" w:rsidRDefault="005424A5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3000E35" w14:textId="77777777" w:rsidR="005424A5" w:rsidRDefault="005424A5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42DE764" w14:textId="77777777" w:rsidR="005424A5" w:rsidRDefault="005424A5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0129C88" w14:textId="77777777" w:rsidR="005424A5" w:rsidRPr="00587185" w:rsidRDefault="005424A5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64A506A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B14C" w14:textId="483033DB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53</w:t>
            </w:r>
            <w:r w:rsidR="007A3C63">
              <w:rPr>
                <w:rFonts w:eastAsia="Times New Roman" w:cs="Times New Roman"/>
                <w:sz w:val="20"/>
                <w:szCs w:val="20"/>
              </w:rPr>
              <w:t>.</w:t>
            </w:r>
            <w:r w:rsidRPr="00587185">
              <w:rPr>
                <w:rFonts w:eastAsia="Times New Roman" w:cs="Times New Roman"/>
                <w:sz w:val="20"/>
                <w:szCs w:val="20"/>
              </w:rPr>
              <w:t>10 ± 6</w:t>
            </w:r>
            <w:r w:rsidR="007A3C63">
              <w:rPr>
                <w:rFonts w:eastAsia="Times New Roman" w:cs="Times New Roman"/>
                <w:sz w:val="20"/>
                <w:szCs w:val="20"/>
              </w:rPr>
              <w:t>.</w:t>
            </w:r>
            <w:r w:rsidRPr="00587185">
              <w:rPr>
                <w:rFonts w:eastAsia="Times New Roman" w:cs="Times New Roman"/>
                <w:sz w:val="20"/>
                <w:szCs w:val="20"/>
              </w:rPr>
              <w:t>50</w:t>
            </w:r>
          </w:p>
          <w:p w14:paraId="41CD92B1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681613A" w14:textId="77777777" w:rsidR="00F21613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500EC5D" w14:textId="77777777" w:rsidR="005424A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F789090" w14:textId="77777777" w:rsidR="005424A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F4EC9E9" w14:textId="77777777" w:rsidR="005424A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CA4FB8A" w14:textId="77777777" w:rsidR="005424A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0529568" w14:textId="77777777" w:rsidR="005424A5" w:rsidRPr="0058718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C7BA824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EEE3E27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262D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150 – 500</w:t>
            </w:r>
          </w:p>
          <w:p w14:paraId="236C552E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E0C8E78" w14:textId="77777777" w:rsidR="00F21613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B3A7A11" w14:textId="77777777" w:rsidR="005424A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D69BC5C" w14:textId="77777777" w:rsidR="005424A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C6BFBB4" w14:textId="77777777" w:rsidR="005424A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5A3D98A" w14:textId="77777777" w:rsidR="005424A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9DD8955" w14:textId="77777777" w:rsidR="005424A5" w:rsidRPr="0058718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2C25362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4059C82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1320" w14:textId="77777777" w:rsidR="00F21613" w:rsidRPr="00587185" w:rsidRDefault="00F21613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≈ 33 550</w:t>
            </w:r>
          </w:p>
          <w:p w14:paraId="35B47BAE" w14:textId="77777777" w:rsidR="00F21613" w:rsidRPr="00587185" w:rsidRDefault="00F21613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7F99FDF" w14:textId="77777777" w:rsidR="00F21613" w:rsidRDefault="00F21613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2EA41A5" w14:textId="77777777" w:rsidR="005424A5" w:rsidRDefault="005424A5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FE52085" w14:textId="77777777" w:rsidR="005424A5" w:rsidRDefault="005424A5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41D7664" w14:textId="77777777" w:rsidR="005424A5" w:rsidRDefault="005424A5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953BFA2" w14:textId="77777777" w:rsidR="005424A5" w:rsidRDefault="005424A5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CEB7382" w14:textId="77777777" w:rsidR="005424A5" w:rsidRPr="00587185" w:rsidRDefault="005424A5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E7709CC" w14:textId="77777777" w:rsidR="00F21613" w:rsidRPr="00587185" w:rsidRDefault="00F21613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7BFC481" w14:textId="77777777" w:rsidR="00F21613" w:rsidRPr="00587185" w:rsidRDefault="00F21613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6A32" w14:textId="77777777" w:rsidR="00F21613" w:rsidRPr="00587185" w:rsidRDefault="00F21613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NI</w:t>
            </w:r>
          </w:p>
          <w:p w14:paraId="0310D822" w14:textId="77777777" w:rsidR="00F21613" w:rsidRPr="00587185" w:rsidRDefault="00F21613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8404D45" w14:textId="77777777" w:rsidR="00F21613" w:rsidRDefault="00F21613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FBB0AE8" w14:textId="77777777" w:rsidR="005424A5" w:rsidRDefault="005424A5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59E4778" w14:textId="77777777" w:rsidR="005424A5" w:rsidRDefault="005424A5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4286A43" w14:textId="77777777" w:rsidR="005424A5" w:rsidRDefault="005424A5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D815180" w14:textId="77777777" w:rsidR="005424A5" w:rsidRDefault="005424A5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5206814" w14:textId="77777777" w:rsidR="005424A5" w:rsidRPr="00587185" w:rsidRDefault="005424A5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5E11D66" w14:textId="77777777" w:rsidR="00F21613" w:rsidRPr="00587185" w:rsidRDefault="00F21613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831878D" w14:textId="77777777" w:rsidR="00F21613" w:rsidRPr="00587185" w:rsidRDefault="00F21613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2097" w14:textId="1523A73E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≈ 0</w:t>
            </w:r>
            <w:r w:rsidR="007A3C63">
              <w:rPr>
                <w:rFonts w:eastAsia="Times New Roman" w:cs="Times New Roman"/>
                <w:sz w:val="20"/>
                <w:szCs w:val="20"/>
              </w:rPr>
              <w:t>.</w:t>
            </w:r>
            <w:r w:rsidRPr="00587185">
              <w:rPr>
                <w:rFonts w:eastAsia="Times New Roman" w:cs="Times New Roman"/>
                <w:sz w:val="20"/>
                <w:szCs w:val="20"/>
              </w:rPr>
              <w:t>54</w:t>
            </w:r>
          </w:p>
          <w:p w14:paraId="2E30F7C8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79E6C9B" w14:textId="77777777" w:rsidR="00F21613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745932A" w14:textId="77777777" w:rsidR="005424A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32BB288" w14:textId="77777777" w:rsidR="005424A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E6D0A68" w14:textId="77777777" w:rsidR="005424A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835337C" w14:textId="77777777" w:rsidR="005424A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C05180D" w14:textId="77777777" w:rsidR="005424A5" w:rsidRPr="0058718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3B92B96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1C9D296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AE10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7 stages; megalopa</w:t>
            </w:r>
          </w:p>
          <w:p w14:paraId="3D429978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F065B86" w14:textId="77777777" w:rsidR="00F21613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A789C2A" w14:textId="77777777" w:rsidR="005424A5" w:rsidRDefault="005424A5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00BD140" w14:textId="77777777" w:rsidR="005424A5" w:rsidRDefault="005424A5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0673D7F" w14:textId="77777777" w:rsidR="005424A5" w:rsidRDefault="005424A5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3AF024A" w14:textId="77777777" w:rsidR="005424A5" w:rsidRDefault="005424A5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BF7797E" w14:textId="77777777" w:rsidR="005424A5" w:rsidRPr="00587185" w:rsidRDefault="005424A5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1F1EFBB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C0C8" w14:textId="3CE155D3" w:rsidR="00F21613" w:rsidRPr="00587185" w:rsidRDefault="00F21613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≈ 1</w:t>
            </w:r>
            <w:r w:rsidR="007A3C63">
              <w:rPr>
                <w:rFonts w:eastAsia="Times New Roman" w:cs="Times New Roman"/>
                <w:sz w:val="20"/>
                <w:szCs w:val="20"/>
              </w:rPr>
              <w:t>.</w:t>
            </w:r>
            <w:r w:rsidRPr="00587185">
              <w:rPr>
                <w:rFonts w:eastAsia="Times New Roman" w:cs="Times New Roman"/>
                <w:sz w:val="20"/>
                <w:szCs w:val="20"/>
              </w:rPr>
              <w:t>50</w:t>
            </w:r>
            <w:r w:rsidRPr="00587185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t>(a)</w:t>
            </w:r>
          </w:p>
          <w:p w14:paraId="719EAF6A" w14:textId="77777777" w:rsidR="00F21613" w:rsidRPr="00587185" w:rsidRDefault="00F21613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14:paraId="6FBC71E3" w14:textId="77777777" w:rsidR="00F21613" w:rsidRDefault="00F21613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14:paraId="0FFCC1D9" w14:textId="77777777" w:rsidR="005424A5" w:rsidRDefault="005424A5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14:paraId="6EA56B09" w14:textId="77777777" w:rsidR="005424A5" w:rsidRDefault="005424A5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14:paraId="5B0823DD" w14:textId="77777777" w:rsidR="005424A5" w:rsidRDefault="005424A5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14:paraId="6254CF31" w14:textId="77777777" w:rsidR="005424A5" w:rsidRDefault="005424A5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14:paraId="6A9D78F1" w14:textId="77777777" w:rsidR="005424A5" w:rsidRPr="00587185" w:rsidRDefault="005424A5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14:paraId="2B69FF63" w14:textId="77777777" w:rsidR="00F21613" w:rsidRPr="00587185" w:rsidRDefault="00F21613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14:paraId="1C773E6D" w14:textId="77777777" w:rsidR="00F21613" w:rsidRPr="00587185" w:rsidRDefault="00F21613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9DB0" w14:textId="77777777" w:rsidR="00F21613" w:rsidRPr="00587185" w:rsidRDefault="00F21613" w:rsidP="0037779C">
            <w:pPr>
              <w:pStyle w:val="NoSpacing"/>
              <w:ind w:left="-62" w:right="-7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Planktotrophic</w:t>
            </w:r>
          </w:p>
          <w:p w14:paraId="6A88245A" w14:textId="77777777" w:rsidR="00F21613" w:rsidRPr="00587185" w:rsidRDefault="00F21613" w:rsidP="0037779C">
            <w:pPr>
              <w:pStyle w:val="NoSpacing"/>
              <w:ind w:left="-62" w:right="-7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3E7927A" w14:textId="77777777" w:rsidR="00F21613" w:rsidRDefault="00F21613" w:rsidP="0037779C">
            <w:pPr>
              <w:pStyle w:val="NoSpacing"/>
              <w:ind w:left="-62" w:right="-7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635B634" w14:textId="77777777" w:rsidR="005424A5" w:rsidRDefault="005424A5" w:rsidP="0037779C">
            <w:pPr>
              <w:pStyle w:val="NoSpacing"/>
              <w:ind w:left="-62" w:right="-7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59BBE02" w14:textId="77777777" w:rsidR="005424A5" w:rsidRDefault="005424A5" w:rsidP="0037779C">
            <w:pPr>
              <w:pStyle w:val="NoSpacing"/>
              <w:ind w:left="-62" w:right="-7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2D539C2" w14:textId="77777777" w:rsidR="005424A5" w:rsidRDefault="005424A5" w:rsidP="0037779C">
            <w:pPr>
              <w:pStyle w:val="NoSpacing"/>
              <w:ind w:left="-62" w:right="-7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9157196" w14:textId="77777777" w:rsidR="005424A5" w:rsidRDefault="005424A5" w:rsidP="0037779C">
            <w:pPr>
              <w:pStyle w:val="NoSpacing"/>
              <w:ind w:left="-62" w:right="-7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6B3647B" w14:textId="77777777" w:rsidR="005424A5" w:rsidRPr="00587185" w:rsidRDefault="005424A5" w:rsidP="0037779C">
            <w:pPr>
              <w:pStyle w:val="NoSpacing"/>
              <w:ind w:left="-62" w:right="-7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5EAF682" w14:textId="77777777" w:rsidR="00F21613" w:rsidRPr="00587185" w:rsidRDefault="00F21613" w:rsidP="0037779C">
            <w:pPr>
              <w:pStyle w:val="NoSpacing"/>
              <w:ind w:left="-62" w:right="-7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1FFCF2B" w14:textId="77777777" w:rsidR="00F21613" w:rsidRPr="00587185" w:rsidRDefault="00F21613" w:rsidP="0037779C">
            <w:pPr>
              <w:pStyle w:val="NoSpacing"/>
              <w:ind w:left="-62" w:right="-7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545A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Seasonal</w:t>
            </w:r>
          </w:p>
          <w:p w14:paraId="269FCF39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BDD95F9" w14:textId="77777777" w:rsidR="00F21613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B229D1F" w14:textId="77777777" w:rsidR="005424A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9F29151" w14:textId="77777777" w:rsidR="005424A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9BDAF36" w14:textId="77777777" w:rsidR="005424A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CF77BD6" w14:textId="77777777" w:rsidR="005424A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D56BD0C" w14:textId="77777777" w:rsidR="005424A5" w:rsidRPr="0058718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ECF4A3F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1603617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003A" w14:textId="77777777" w:rsidR="0037779C" w:rsidRPr="00747C07" w:rsidRDefault="0037779C" w:rsidP="0037779C">
            <w:pPr>
              <w:pStyle w:val="NoSpacing"/>
              <w:ind w:right="187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747C07">
              <w:rPr>
                <w:rFonts w:eastAsia="Times New Roman" w:cs="Times New Roman"/>
                <w:sz w:val="20"/>
                <w:szCs w:val="20"/>
                <w:lang w:val="nl-NL"/>
              </w:rPr>
              <w:t>Van Dover et al. 1995; Perovich et al. 2003</w:t>
            </w:r>
          </w:p>
          <w:p w14:paraId="7307FD13" w14:textId="77777777" w:rsidR="00F21613" w:rsidRPr="00747C07" w:rsidRDefault="00F21613" w:rsidP="0037779C">
            <w:pPr>
              <w:pStyle w:val="NoSpacing"/>
              <w:ind w:right="187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  <w:p w14:paraId="56E49251" w14:textId="77777777" w:rsidR="005424A5" w:rsidRPr="00747C07" w:rsidRDefault="005424A5" w:rsidP="0037779C">
            <w:pPr>
              <w:pStyle w:val="NoSpacing"/>
              <w:ind w:right="187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  <w:p w14:paraId="41909494" w14:textId="77777777" w:rsidR="00F21613" w:rsidRPr="00747C07" w:rsidRDefault="00F21613" w:rsidP="0037779C">
            <w:pPr>
              <w:pStyle w:val="NoSpacing"/>
              <w:ind w:right="187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DB3C59" w:rsidRPr="00747C07" w14:paraId="7270E575" w14:textId="77777777" w:rsidTr="00747C07">
        <w:trPr>
          <w:gridAfter w:val="1"/>
          <w:wAfter w:w="941" w:type="dxa"/>
          <w:trHeight w:val="1335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A081" w14:textId="77777777" w:rsidR="00F21613" w:rsidRPr="00747C07" w:rsidRDefault="00F21613" w:rsidP="0037779C">
            <w:pPr>
              <w:pStyle w:val="NoSpacing"/>
              <w:tabs>
                <w:tab w:val="left" w:pos="426"/>
                <w:tab w:val="decimal" w:pos="1277"/>
              </w:tabs>
              <w:ind w:left="-142" w:right="-212"/>
              <w:jc w:val="center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59B7" w14:textId="77777777" w:rsidR="00F21613" w:rsidRPr="00587185" w:rsidRDefault="00F21613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87185">
              <w:rPr>
                <w:rFonts w:eastAsia="Times New Roman" w:cs="Times New Roman"/>
                <w:i/>
                <w:iCs/>
                <w:sz w:val="20"/>
                <w:szCs w:val="20"/>
              </w:rPr>
              <w:t>Bythograea</w:t>
            </w:r>
            <w:proofErr w:type="spellEnd"/>
            <w:r w:rsidRPr="0058718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7185">
              <w:rPr>
                <w:rFonts w:eastAsia="Times New Roman" w:cs="Times New Roman"/>
                <w:i/>
                <w:iCs/>
                <w:sz w:val="20"/>
                <w:szCs w:val="20"/>
              </w:rPr>
              <w:t>vrijenhoeki</w:t>
            </w:r>
            <w:proofErr w:type="spellEnd"/>
          </w:p>
          <w:p w14:paraId="0248AE0E" w14:textId="77777777" w:rsidR="00F21613" w:rsidRPr="00587185" w:rsidRDefault="00F21613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14:paraId="394A0A21" w14:textId="77777777" w:rsidR="00F21613" w:rsidRDefault="00F21613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14:paraId="366C1F91" w14:textId="77777777" w:rsidR="005424A5" w:rsidRDefault="005424A5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14:paraId="6D03DEC8" w14:textId="77777777" w:rsidR="005424A5" w:rsidRPr="00587185" w:rsidRDefault="005424A5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14:paraId="687372EC" w14:textId="77777777" w:rsidR="00F21613" w:rsidRPr="00587185" w:rsidRDefault="00F21613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BDE6" w14:textId="77777777" w:rsidR="00F21613" w:rsidRDefault="00F21613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Southern East Pacific Rise</w:t>
            </w:r>
          </w:p>
          <w:p w14:paraId="4A3E13CD" w14:textId="77777777" w:rsidR="0037779C" w:rsidRPr="00587185" w:rsidRDefault="0037779C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73DDE530" w14:textId="77777777" w:rsidR="00F21613" w:rsidRPr="00587185" w:rsidRDefault="00F21613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22AE4AF7" w14:textId="77777777" w:rsidR="00F21613" w:rsidRDefault="00F21613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48868815" w14:textId="77777777" w:rsidR="005424A5" w:rsidRPr="00587185" w:rsidRDefault="005424A5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137EA832" w14:textId="77777777" w:rsidR="00F21613" w:rsidRPr="00587185" w:rsidRDefault="00F21613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3E0F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2334– 2832</w:t>
            </w:r>
          </w:p>
          <w:p w14:paraId="19E4B29F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5A54A43" w14:textId="77777777" w:rsidR="00F21613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DF31457" w14:textId="77777777" w:rsidR="005424A5" w:rsidRDefault="005424A5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15FFA7D" w14:textId="77777777" w:rsidR="005424A5" w:rsidRPr="00587185" w:rsidRDefault="005424A5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11ED7A3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743663F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7D83" w14:textId="5BE1CC3D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44</w:t>
            </w:r>
            <w:r w:rsidR="007A3C63">
              <w:rPr>
                <w:rFonts w:eastAsia="Times New Roman" w:cs="Times New Roman"/>
                <w:sz w:val="20"/>
                <w:szCs w:val="20"/>
              </w:rPr>
              <w:t>.</w:t>
            </w:r>
            <w:r w:rsidRPr="00587185">
              <w:rPr>
                <w:rFonts w:eastAsia="Times New Roman" w:cs="Times New Roman"/>
                <w:sz w:val="20"/>
                <w:szCs w:val="20"/>
              </w:rPr>
              <w:t>40 ± 2</w:t>
            </w:r>
            <w:r w:rsidR="007A3C63">
              <w:rPr>
                <w:rFonts w:eastAsia="Times New Roman" w:cs="Times New Roman"/>
                <w:sz w:val="20"/>
                <w:szCs w:val="20"/>
              </w:rPr>
              <w:t>.</w:t>
            </w:r>
            <w:r w:rsidRPr="00587185">
              <w:rPr>
                <w:rFonts w:eastAsia="Times New Roman" w:cs="Times New Roman"/>
                <w:sz w:val="20"/>
                <w:szCs w:val="20"/>
              </w:rPr>
              <w:t>40</w:t>
            </w:r>
          </w:p>
          <w:p w14:paraId="46FA09BE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154A14F" w14:textId="77777777" w:rsidR="00F21613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A195FAF" w14:textId="77777777" w:rsidR="005424A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A7880FC" w14:textId="77777777" w:rsidR="005424A5" w:rsidRPr="0058718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6BCFAAA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AE9109E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5FF8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61 - 100</w:t>
            </w:r>
          </w:p>
          <w:p w14:paraId="268171CE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EF7B4F7" w14:textId="77777777" w:rsidR="00F21613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BF9172A" w14:textId="77777777" w:rsidR="005424A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DFA9B5E" w14:textId="77777777" w:rsidR="005424A5" w:rsidRPr="0058718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FE64C5D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10C3D17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62C4" w14:textId="77777777" w:rsidR="00F21613" w:rsidRPr="00587185" w:rsidRDefault="00F21613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NI</w:t>
            </w:r>
          </w:p>
          <w:p w14:paraId="4729B0A6" w14:textId="77777777" w:rsidR="00F21613" w:rsidRPr="00587185" w:rsidRDefault="00F21613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56ABA08" w14:textId="77777777" w:rsidR="00F21613" w:rsidRDefault="00F21613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22761AF" w14:textId="77777777" w:rsidR="005424A5" w:rsidRDefault="005424A5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BDB25B5" w14:textId="77777777" w:rsidR="005424A5" w:rsidRPr="00587185" w:rsidRDefault="005424A5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A6F83B3" w14:textId="77777777" w:rsidR="00F21613" w:rsidRPr="00587185" w:rsidRDefault="00F21613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31C25BE" w14:textId="77777777" w:rsidR="00F21613" w:rsidRPr="00587185" w:rsidRDefault="00F21613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E150" w14:textId="77777777" w:rsidR="00F21613" w:rsidRPr="00587185" w:rsidRDefault="00F21613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NI</w:t>
            </w:r>
          </w:p>
          <w:p w14:paraId="63307421" w14:textId="77777777" w:rsidR="00F21613" w:rsidRPr="00587185" w:rsidRDefault="00F21613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4E40D6C" w14:textId="77777777" w:rsidR="00F21613" w:rsidRDefault="00F21613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1424DE5" w14:textId="77777777" w:rsidR="005424A5" w:rsidRDefault="005424A5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7B32C6D" w14:textId="77777777" w:rsidR="005424A5" w:rsidRPr="00587185" w:rsidRDefault="005424A5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BE3D69A" w14:textId="77777777" w:rsidR="00F21613" w:rsidRPr="00587185" w:rsidRDefault="00F21613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EACC123" w14:textId="77777777" w:rsidR="00F21613" w:rsidRPr="00587185" w:rsidRDefault="00F21613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4AD5" w14:textId="45019CE0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0</w:t>
            </w:r>
            <w:r w:rsidR="007A3C63">
              <w:rPr>
                <w:rFonts w:eastAsia="Times New Roman" w:cs="Times New Roman"/>
                <w:sz w:val="20"/>
                <w:szCs w:val="20"/>
              </w:rPr>
              <w:t>.</w:t>
            </w:r>
            <w:r w:rsidRPr="00587185">
              <w:rPr>
                <w:rFonts w:eastAsia="Times New Roman" w:cs="Times New Roman"/>
                <w:sz w:val="20"/>
                <w:szCs w:val="20"/>
              </w:rPr>
              <w:t>52</w:t>
            </w:r>
          </w:p>
          <w:p w14:paraId="2295B59B" w14:textId="1FE4C8D2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± 0</w:t>
            </w:r>
            <w:r w:rsidR="007A3C63">
              <w:rPr>
                <w:rFonts w:eastAsia="Times New Roman" w:cs="Times New Roman"/>
                <w:sz w:val="20"/>
                <w:szCs w:val="20"/>
              </w:rPr>
              <w:t>.</w:t>
            </w:r>
            <w:r w:rsidRPr="00587185">
              <w:rPr>
                <w:rFonts w:eastAsia="Times New Roman" w:cs="Times New Roman"/>
                <w:sz w:val="20"/>
                <w:szCs w:val="20"/>
              </w:rPr>
              <w:t>04</w:t>
            </w:r>
          </w:p>
          <w:p w14:paraId="6464C82F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9609ADB" w14:textId="77777777" w:rsidR="00F21613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FBC0A2B" w14:textId="77777777" w:rsidR="005424A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BDEF2C7" w14:textId="77777777" w:rsidR="005424A5" w:rsidRPr="0058718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A2166A0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E243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NI</w:t>
            </w:r>
          </w:p>
          <w:p w14:paraId="757711E2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3F5FA5E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E92DE50" w14:textId="77777777" w:rsidR="00F21613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314B05C" w14:textId="77777777" w:rsidR="005424A5" w:rsidRDefault="005424A5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BBE7AD6" w14:textId="77777777" w:rsidR="005424A5" w:rsidRPr="00587185" w:rsidRDefault="005424A5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36767C6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E00F" w14:textId="77777777" w:rsidR="00F21613" w:rsidRPr="00587185" w:rsidRDefault="00F21613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NI</w:t>
            </w:r>
          </w:p>
          <w:p w14:paraId="43148414" w14:textId="77777777" w:rsidR="00F21613" w:rsidRPr="00587185" w:rsidRDefault="00F21613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51BCAF0" w14:textId="77777777" w:rsidR="00F21613" w:rsidRPr="00587185" w:rsidRDefault="00F21613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644FA3C" w14:textId="77777777" w:rsidR="00F21613" w:rsidRDefault="00F21613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57B2D2D" w14:textId="77777777" w:rsidR="005424A5" w:rsidRDefault="005424A5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180CB20" w14:textId="77777777" w:rsidR="005424A5" w:rsidRPr="00587185" w:rsidRDefault="005424A5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F40873E" w14:textId="77777777" w:rsidR="00F21613" w:rsidRPr="00587185" w:rsidRDefault="00F21613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3F40" w14:textId="77777777" w:rsidR="00F21613" w:rsidRPr="00587185" w:rsidRDefault="00F21613" w:rsidP="0037779C">
            <w:pPr>
              <w:pStyle w:val="NoSpacing"/>
              <w:ind w:left="-6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Planktotrophic</w:t>
            </w:r>
          </w:p>
          <w:p w14:paraId="7434391D" w14:textId="77777777" w:rsidR="00F21613" w:rsidRPr="00587185" w:rsidRDefault="00F21613" w:rsidP="0037779C">
            <w:pPr>
              <w:pStyle w:val="NoSpacing"/>
              <w:ind w:left="-6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27FF696" w14:textId="77777777" w:rsidR="00F21613" w:rsidRPr="00587185" w:rsidRDefault="00F21613" w:rsidP="0037779C">
            <w:pPr>
              <w:pStyle w:val="NoSpacing"/>
              <w:ind w:left="-6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223A54B" w14:textId="77777777" w:rsidR="00F21613" w:rsidRDefault="00F21613" w:rsidP="0037779C">
            <w:pPr>
              <w:pStyle w:val="NoSpacing"/>
              <w:ind w:left="-6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1D8C20C" w14:textId="77777777" w:rsidR="005424A5" w:rsidRDefault="005424A5" w:rsidP="0037779C">
            <w:pPr>
              <w:pStyle w:val="NoSpacing"/>
              <w:ind w:left="-6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3992D4F" w14:textId="77777777" w:rsidR="005424A5" w:rsidRPr="00587185" w:rsidRDefault="005424A5" w:rsidP="0037779C">
            <w:pPr>
              <w:pStyle w:val="NoSpacing"/>
              <w:ind w:left="-6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C890F0E" w14:textId="77777777" w:rsidR="00F21613" w:rsidRPr="00587185" w:rsidRDefault="00F21613" w:rsidP="0037779C">
            <w:pPr>
              <w:pStyle w:val="NoSpacing"/>
              <w:ind w:left="-6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59A2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Continuous</w:t>
            </w:r>
          </w:p>
          <w:p w14:paraId="0E629BFB" w14:textId="77777777" w:rsidR="00F21613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9CE0C36" w14:textId="77777777" w:rsidR="005424A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0B744D8" w14:textId="77777777" w:rsidR="005424A5" w:rsidRPr="0058718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806B6E2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4A2FFFA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C42E7AB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80C2" w14:textId="766270A7" w:rsidR="00F21613" w:rsidRPr="00F21613" w:rsidRDefault="00F21613" w:rsidP="0037779C">
            <w:pPr>
              <w:pStyle w:val="NoSpacing"/>
              <w:rPr>
                <w:rFonts w:eastAsia="Times New Roman" w:cs="Times New Roman"/>
                <w:sz w:val="20"/>
                <w:szCs w:val="20"/>
                <w:lang w:val="pt-PT"/>
              </w:rPr>
            </w:pPr>
            <w:r w:rsidRPr="00F21613">
              <w:rPr>
                <w:rFonts w:eastAsia="Times New Roman" w:cs="Times New Roman"/>
                <w:sz w:val="20"/>
                <w:szCs w:val="20"/>
                <w:lang w:val="pt-PT"/>
              </w:rPr>
              <w:t>Guinot &amp; Hurtado</w:t>
            </w:r>
            <w:r w:rsidR="007A3C63">
              <w:rPr>
                <w:rFonts w:eastAsia="Times New Roman" w:cs="Times New Roman"/>
                <w:sz w:val="20"/>
                <w:szCs w:val="20"/>
                <w:lang w:val="pt-PT"/>
              </w:rPr>
              <w:t>,</w:t>
            </w:r>
            <w:r w:rsidRPr="00F21613">
              <w:rPr>
                <w:rFonts w:eastAsia="Times New Roman" w:cs="Times New Roman"/>
                <w:sz w:val="20"/>
                <w:szCs w:val="20"/>
                <w:lang w:val="pt-PT"/>
              </w:rPr>
              <w:t xml:space="preserve"> 2003;</w:t>
            </w:r>
          </w:p>
          <w:p w14:paraId="1A97756D" w14:textId="77777777" w:rsidR="00F21613" w:rsidRDefault="00F21613" w:rsidP="0037779C">
            <w:pPr>
              <w:pStyle w:val="NoSpacing"/>
              <w:rPr>
                <w:rFonts w:eastAsia="Times New Roman" w:cs="Times New Roman"/>
                <w:sz w:val="20"/>
                <w:szCs w:val="20"/>
                <w:lang w:val="pt-PT"/>
              </w:rPr>
            </w:pPr>
            <w:r w:rsidRPr="00F21613">
              <w:rPr>
                <w:rFonts w:eastAsia="Times New Roman" w:cs="Times New Roman"/>
                <w:sz w:val="20"/>
                <w:szCs w:val="20"/>
                <w:lang w:val="pt-PT"/>
              </w:rPr>
              <w:t>Hilário et al. 2009</w:t>
            </w:r>
          </w:p>
          <w:p w14:paraId="3F809636" w14:textId="77777777" w:rsidR="00DB3C59" w:rsidRDefault="00DB3C59" w:rsidP="0037779C">
            <w:pPr>
              <w:pStyle w:val="NoSpacing"/>
              <w:rPr>
                <w:rFonts w:eastAsia="Times New Roman" w:cs="Times New Roman"/>
                <w:sz w:val="20"/>
                <w:szCs w:val="20"/>
                <w:lang w:val="pt-PT"/>
              </w:rPr>
            </w:pPr>
          </w:p>
          <w:p w14:paraId="705E730E" w14:textId="77777777" w:rsidR="00DB3C59" w:rsidRPr="00F21613" w:rsidRDefault="00DB3C59" w:rsidP="0037779C">
            <w:pPr>
              <w:pStyle w:val="NoSpacing"/>
              <w:rPr>
                <w:rFonts w:eastAsia="Times New Roman" w:cs="Times New Roman"/>
                <w:sz w:val="20"/>
                <w:szCs w:val="20"/>
                <w:lang w:val="pt-PT"/>
              </w:rPr>
            </w:pPr>
          </w:p>
        </w:tc>
      </w:tr>
      <w:tr w:rsidR="00DB3C59" w:rsidRPr="00587185" w14:paraId="1BB48CC1" w14:textId="77777777" w:rsidTr="00747C07">
        <w:trPr>
          <w:gridAfter w:val="1"/>
          <w:wAfter w:w="941" w:type="dxa"/>
          <w:trHeight w:val="1428"/>
        </w:trPr>
        <w:tc>
          <w:tcPr>
            <w:tcW w:w="13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9FA1" w14:textId="77777777" w:rsidR="00F21613" w:rsidRPr="00F21613" w:rsidRDefault="00F21613" w:rsidP="0037779C">
            <w:pPr>
              <w:pStyle w:val="NoSpacing"/>
              <w:tabs>
                <w:tab w:val="left" w:pos="426"/>
                <w:tab w:val="decimal" w:pos="1277"/>
              </w:tabs>
              <w:ind w:left="-142" w:right="-212"/>
              <w:jc w:val="center"/>
              <w:rPr>
                <w:rFonts w:eastAsia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D383" w14:textId="77777777" w:rsidR="00F21613" w:rsidRDefault="00F21613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87185">
              <w:rPr>
                <w:rFonts w:eastAsia="Times New Roman" w:cs="Times New Roman"/>
                <w:i/>
                <w:iCs/>
                <w:sz w:val="20"/>
                <w:szCs w:val="20"/>
              </w:rPr>
              <w:t>Gandalfus</w:t>
            </w:r>
            <w:proofErr w:type="spellEnd"/>
            <w:r w:rsidRPr="0058718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7185">
              <w:rPr>
                <w:rFonts w:eastAsia="Times New Roman" w:cs="Times New Roman"/>
                <w:i/>
                <w:iCs/>
                <w:sz w:val="20"/>
                <w:szCs w:val="20"/>
              </w:rPr>
              <w:t>yunohana</w:t>
            </w:r>
            <w:proofErr w:type="spellEnd"/>
          </w:p>
          <w:p w14:paraId="16EF284D" w14:textId="77777777" w:rsidR="0037779C" w:rsidRPr="00587185" w:rsidRDefault="0037779C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14:paraId="7A2DEAFB" w14:textId="77777777" w:rsidR="00F21613" w:rsidRPr="00587185" w:rsidRDefault="00F21613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14:paraId="4E9C8755" w14:textId="77777777" w:rsidR="00F21613" w:rsidRDefault="00F21613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14:paraId="28623EDF" w14:textId="77777777" w:rsidR="005424A5" w:rsidRPr="00587185" w:rsidRDefault="005424A5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14:paraId="6600B426" w14:textId="77777777" w:rsidR="00F21613" w:rsidRPr="00587185" w:rsidRDefault="00F21613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01B4" w14:textId="77777777" w:rsidR="00F21613" w:rsidRPr="00587185" w:rsidRDefault="00F21613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North-Western Pacific</w:t>
            </w:r>
          </w:p>
          <w:p w14:paraId="1BAA1F73" w14:textId="77777777" w:rsidR="00F21613" w:rsidRDefault="00F21613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4A8A806E" w14:textId="77777777" w:rsidR="0037779C" w:rsidRDefault="0037779C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3E6DD773" w14:textId="77777777" w:rsidR="0037779C" w:rsidRPr="00587185" w:rsidRDefault="0037779C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68853613" w14:textId="77777777" w:rsidR="00F21613" w:rsidRPr="00587185" w:rsidRDefault="00F21613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597852B0" w14:textId="77777777" w:rsidR="00F21613" w:rsidRPr="00587185" w:rsidRDefault="00F21613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1754" w14:textId="77777777" w:rsidR="00F21613" w:rsidRPr="00587185" w:rsidRDefault="00F21613" w:rsidP="0037779C">
            <w:pPr>
              <w:pStyle w:val="NoSpacing"/>
              <w:ind w:left="-69" w:right="-70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420 – 1400</w:t>
            </w:r>
          </w:p>
          <w:p w14:paraId="0FD0F937" w14:textId="77777777" w:rsidR="00F21613" w:rsidRPr="00587185" w:rsidRDefault="00F21613" w:rsidP="0037779C">
            <w:pPr>
              <w:pStyle w:val="NoSpacing"/>
              <w:ind w:left="-69" w:right="-70"/>
              <w:rPr>
                <w:rFonts w:eastAsia="Times New Roman" w:cs="Times New Roman"/>
                <w:sz w:val="20"/>
                <w:szCs w:val="20"/>
              </w:rPr>
            </w:pPr>
          </w:p>
          <w:p w14:paraId="5EF564A8" w14:textId="77777777" w:rsidR="00F21613" w:rsidRDefault="00F21613" w:rsidP="0037779C">
            <w:pPr>
              <w:pStyle w:val="NoSpacing"/>
              <w:ind w:left="-69" w:right="-70"/>
              <w:rPr>
                <w:rFonts w:eastAsia="Times New Roman" w:cs="Times New Roman"/>
                <w:sz w:val="20"/>
                <w:szCs w:val="20"/>
              </w:rPr>
            </w:pPr>
          </w:p>
          <w:p w14:paraId="066D89C6" w14:textId="77777777" w:rsidR="0037779C" w:rsidRPr="00587185" w:rsidRDefault="0037779C" w:rsidP="0037779C">
            <w:pPr>
              <w:pStyle w:val="NoSpacing"/>
              <w:ind w:left="-69" w:right="-70"/>
              <w:rPr>
                <w:rFonts w:eastAsia="Times New Roman" w:cs="Times New Roman"/>
                <w:sz w:val="20"/>
                <w:szCs w:val="20"/>
              </w:rPr>
            </w:pPr>
          </w:p>
          <w:p w14:paraId="07236B49" w14:textId="77777777" w:rsidR="00F21613" w:rsidRDefault="00F21613" w:rsidP="0037779C">
            <w:pPr>
              <w:pStyle w:val="NoSpacing"/>
              <w:ind w:left="-69" w:right="-70"/>
              <w:rPr>
                <w:rFonts w:eastAsia="Times New Roman" w:cs="Times New Roman"/>
                <w:sz w:val="20"/>
                <w:szCs w:val="20"/>
              </w:rPr>
            </w:pPr>
          </w:p>
          <w:p w14:paraId="3E9656A7" w14:textId="77777777" w:rsidR="005424A5" w:rsidRPr="00587185" w:rsidRDefault="005424A5" w:rsidP="0037779C">
            <w:pPr>
              <w:pStyle w:val="NoSpacing"/>
              <w:ind w:left="-69" w:right="-70"/>
              <w:rPr>
                <w:rFonts w:eastAsia="Times New Roman" w:cs="Times New Roman"/>
                <w:sz w:val="20"/>
                <w:szCs w:val="20"/>
              </w:rPr>
            </w:pPr>
          </w:p>
          <w:p w14:paraId="74D7725C" w14:textId="77777777" w:rsidR="00F21613" w:rsidRPr="00587185" w:rsidRDefault="00F21613" w:rsidP="0037779C">
            <w:pPr>
              <w:pStyle w:val="NoSpacing"/>
              <w:ind w:left="-69" w:right="-7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1F06" w14:textId="5A0FC2F4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45</w:t>
            </w:r>
            <w:r w:rsidR="007A3C63">
              <w:rPr>
                <w:rFonts w:eastAsia="Times New Roman" w:cs="Times New Roman"/>
                <w:sz w:val="20"/>
                <w:szCs w:val="20"/>
              </w:rPr>
              <w:t>.</w:t>
            </w:r>
            <w:r w:rsidRPr="00587185">
              <w:rPr>
                <w:rFonts w:eastAsia="Times New Roman" w:cs="Times New Roman"/>
                <w:sz w:val="20"/>
                <w:szCs w:val="20"/>
              </w:rPr>
              <w:t>40 ± 4</w:t>
            </w:r>
            <w:r w:rsidR="007A3C63">
              <w:rPr>
                <w:rFonts w:eastAsia="Times New Roman" w:cs="Times New Roman"/>
                <w:sz w:val="20"/>
                <w:szCs w:val="20"/>
              </w:rPr>
              <w:t>.</w:t>
            </w:r>
            <w:r w:rsidRPr="00587185">
              <w:rPr>
                <w:rFonts w:eastAsia="Times New Roman" w:cs="Times New Roman"/>
                <w:sz w:val="20"/>
                <w:szCs w:val="20"/>
              </w:rPr>
              <w:t>50</w:t>
            </w:r>
          </w:p>
          <w:p w14:paraId="44F1D65D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CB97592" w14:textId="77777777" w:rsidR="00F21613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7933BE5" w14:textId="77777777" w:rsidR="0037779C" w:rsidRPr="00587185" w:rsidRDefault="0037779C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1E015F7" w14:textId="77777777" w:rsidR="00F21613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09FD409" w14:textId="77777777" w:rsidR="005424A5" w:rsidRPr="0058718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CB779D9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60DC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NI</w:t>
            </w:r>
          </w:p>
          <w:p w14:paraId="2FF2A865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B3307AE" w14:textId="77777777" w:rsidR="00F21613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1DE4895" w14:textId="77777777" w:rsidR="0037779C" w:rsidRDefault="0037779C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06D6A9D" w14:textId="77777777" w:rsidR="005424A5" w:rsidRPr="0058718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FBA61A6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C40E310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BAC7" w14:textId="77777777" w:rsidR="00F21613" w:rsidRPr="00587185" w:rsidRDefault="00F21613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NI</w:t>
            </w:r>
          </w:p>
          <w:p w14:paraId="77310F39" w14:textId="77777777" w:rsidR="00F21613" w:rsidRPr="00587185" w:rsidRDefault="00F21613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02200FC" w14:textId="77777777" w:rsidR="00F21613" w:rsidRDefault="00F21613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AB521CA" w14:textId="77777777" w:rsidR="0037779C" w:rsidRDefault="0037779C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8D6B86A" w14:textId="77777777" w:rsidR="005424A5" w:rsidRPr="00587185" w:rsidRDefault="005424A5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38C8004" w14:textId="77777777" w:rsidR="00F21613" w:rsidRPr="00587185" w:rsidRDefault="00F21613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017E355" w14:textId="77777777" w:rsidR="00F21613" w:rsidRPr="00587185" w:rsidRDefault="00F21613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1178" w14:textId="77777777" w:rsidR="00F21613" w:rsidRPr="00587185" w:rsidRDefault="00F21613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NI</w:t>
            </w:r>
          </w:p>
          <w:p w14:paraId="329FD70D" w14:textId="77777777" w:rsidR="00F21613" w:rsidRPr="00587185" w:rsidRDefault="00F21613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909D8E0" w14:textId="77777777" w:rsidR="00F21613" w:rsidRDefault="00F21613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19560F4" w14:textId="77777777" w:rsidR="0037779C" w:rsidRDefault="0037779C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6244779" w14:textId="77777777" w:rsidR="005424A5" w:rsidRPr="00587185" w:rsidRDefault="005424A5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9D1EA55" w14:textId="77777777" w:rsidR="00F21613" w:rsidRPr="00587185" w:rsidRDefault="00F21613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5179A5F" w14:textId="77777777" w:rsidR="00F21613" w:rsidRPr="00587185" w:rsidRDefault="00F21613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D9AC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NI</w:t>
            </w:r>
          </w:p>
          <w:p w14:paraId="547066F0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729DBA7" w14:textId="77777777" w:rsidR="00F21613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7AFE29D" w14:textId="77777777" w:rsidR="0037779C" w:rsidRDefault="0037779C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68DB9F8" w14:textId="77777777" w:rsidR="005424A5" w:rsidRPr="0058718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BDC8709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635375D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D57B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 xml:space="preserve">6 stages; </w:t>
            </w:r>
            <w:proofErr w:type="spellStart"/>
            <w:r w:rsidRPr="00587185">
              <w:rPr>
                <w:rFonts w:eastAsia="Times New Roman" w:cs="Times New Roman"/>
                <w:sz w:val="20"/>
                <w:szCs w:val="20"/>
              </w:rPr>
              <w:t>megalopae</w:t>
            </w:r>
            <w:proofErr w:type="spellEnd"/>
          </w:p>
          <w:p w14:paraId="129FC2B4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5FD1FFA" w14:textId="77777777" w:rsidR="00F21613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2782771" w14:textId="77777777" w:rsidR="005424A5" w:rsidRDefault="005424A5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0CC4640" w14:textId="77777777" w:rsidR="0037779C" w:rsidRPr="00587185" w:rsidRDefault="0037779C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AC07038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E93D" w14:textId="6AB839B6" w:rsidR="00F21613" w:rsidRPr="00587185" w:rsidRDefault="00F21613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1</w:t>
            </w:r>
            <w:r w:rsidR="007A3C63">
              <w:rPr>
                <w:rFonts w:eastAsia="Times New Roman" w:cs="Times New Roman"/>
                <w:sz w:val="20"/>
                <w:szCs w:val="20"/>
              </w:rPr>
              <w:t>.</w:t>
            </w:r>
            <w:r w:rsidRPr="00587185">
              <w:rPr>
                <w:rFonts w:eastAsia="Times New Roman" w:cs="Times New Roman"/>
                <w:sz w:val="20"/>
                <w:szCs w:val="20"/>
              </w:rPr>
              <w:t>50</w:t>
            </w:r>
          </w:p>
          <w:p w14:paraId="4C099B48" w14:textId="460953C6" w:rsidR="00F21613" w:rsidRPr="00587185" w:rsidRDefault="00F21613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± 0</w:t>
            </w:r>
            <w:r w:rsidR="007A3C63">
              <w:rPr>
                <w:rFonts w:eastAsia="Times New Roman" w:cs="Times New Roman"/>
                <w:sz w:val="20"/>
                <w:szCs w:val="20"/>
              </w:rPr>
              <w:t>.</w:t>
            </w:r>
            <w:r w:rsidRPr="00587185">
              <w:rPr>
                <w:rFonts w:eastAsia="Times New Roman" w:cs="Times New Roman"/>
                <w:sz w:val="20"/>
                <w:szCs w:val="20"/>
              </w:rPr>
              <w:t xml:space="preserve">07 </w:t>
            </w:r>
            <w:r w:rsidRPr="00587185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t>(a)</w:t>
            </w:r>
          </w:p>
          <w:p w14:paraId="2796F5FF" w14:textId="77777777" w:rsidR="00F21613" w:rsidRPr="00587185" w:rsidRDefault="00F21613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14:paraId="6567ED22" w14:textId="77777777" w:rsidR="00F21613" w:rsidRDefault="00F21613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14:paraId="51A1371D" w14:textId="77777777" w:rsidR="0037779C" w:rsidRDefault="0037779C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14:paraId="09404A89" w14:textId="77777777" w:rsidR="005424A5" w:rsidRPr="00587185" w:rsidRDefault="005424A5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14:paraId="5F0125B7" w14:textId="77777777" w:rsidR="00F21613" w:rsidRPr="00587185" w:rsidRDefault="00F21613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BAB1" w14:textId="77777777" w:rsidR="00F21613" w:rsidRPr="00587185" w:rsidRDefault="00F21613" w:rsidP="0037779C">
            <w:pPr>
              <w:pStyle w:val="NoSpacing"/>
              <w:ind w:left="-6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Planktotrophic</w:t>
            </w:r>
          </w:p>
          <w:p w14:paraId="7ED6F0A3" w14:textId="77777777" w:rsidR="00F21613" w:rsidRPr="00587185" w:rsidRDefault="00F21613" w:rsidP="0037779C">
            <w:pPr>
              <w:pStyle w:val="NoSpacing"/>
              <w:ind w:left="-6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6DAA357" w14:textId="77777777" w:rsidR="00F21613" w:rsidRDefault="00F21613" w:rsidP="0037779C">
            <w:pPr>
              <w:pStyle w:val="NoSpacing"/>
              <w:ind w:left="-6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D1ECCBC" w14:textId="77777777" w:rsidR="0037779C" w:rsidRPr="00587185" w:rsidRDefault="0037779C" w:rsidP="0037779C">
            <w:pPr>
              <w:pStyle w:val="NoSpacing"/>
              <w:ind w:left="-6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CB8F953" w14:textId="77777777" w:rsidR="00F21613" w:rsidRDefault="00F21613" w:rsidP="0037779C">
            <w:pPr>
              <w:pStyle w:val="NoSpacing"/>
              <w:ind w:left="-6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5383B1A" w14:textId="77777777" w:rsidR="005424A5" w:rsidRPr="00587185" w:rsidRDefault="005424A5" w:rsidP="0037779C">
            <w:pPr>
              <w:pStyle w:val="NoSpacing"/>
              <w:ind w:left="-6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F41D240" w14:textId="77777777" w:rsidR="00F21613" w:rsidRPr="00587185" w:rsidRDefault="00F21613" w:rsidP="0037779C">
            <w:pPr>
              <w:pStyle w:val="NoSpacing"/>
              <w:ind w:left="-6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A6B5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NI</w:t>
            </w:r>
          </w:p>
          <w:p w14:paraId="34A75634" w14:textId="77777777" w:rsidR="00F21613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2DD414C" w14:textId="77777777" w:rsidR="0037779C" w:rsidRPr="00587185" w:rsidRDefault="0037779C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2A2EAAD" w14:textId="77777777" w:rsidR="00F21613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4FD51CF" w14:textId="77777777" w:rsidR="005424A5" w:rsidRPr="0058718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F11A3E6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2C9791C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5EE4" w14:textId="77777777" w:rsidR="0037779C" w:rsidRPr="00587185" w:rsidRDefault="0037779C" w:rsidP="0037779C">
            <w:pPr>
              <w:pStyle w:val="NoSpacing"/>
              <w:rPr>
                <w:rFonts w:eastAsia="Times New Roman" w:cs="Times New Roman"/>
                <w:sz w:val="20"/>
                <w:szCs w:val="20"/>
                <w:lang w:val="en-GB"/>
              </w:rPr>
            </w:pPr>
            <w:proofErr w:type="spellStart"/>
            <w:r w:rsidRPr="00587185">
              <w:rPr>
                <w:rFonts w:eastAsia="Times New Roman" w:cs="Times New Roman"/>
                <w:sz w:val="20"/>
                <w:szCs w:val="20"/>
                <w:lang w:val="en-GB"/>
              </w:rPr>
              <w:t>Hamasik</w:t>
            </w:r>
            <w:proofErr w:type="spellEnd"/>
            <w:r w:rsidRPr="00587185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et al. 2010; Kaori et al. 2010</w:t>
            </w:r>
          </w:p>
          <w:p w14:paraId="7637F6BE" w14:textId="77777777" w:rsidR="00F21613" w:rsidRPr="00587185" w:rsidRDefault="00F21613" w:rsidP="0037779C">
            <w:pPr>
              <w:pStyle w:val="NoSpacing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  <w:p w14:paraId="4D1AE448" w14:textId="77777777" w:rsidR="00F21613" w:rsidRPr="00587185" w:rsidRDefault="00F21613" w:rsidP="0037779C">
            <w:pPr>
              <w:pStyle w:val="NoSpacing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DB3C59" w:rsidRPr="00587185" w14:paraId="70A73A51" w14:textId="77777777" w:rsidTr="00747C07">
        <w:trPr>
          <w:gridAfter w:val="1"/>
          <w:wAfter w:w="941" w:type="dxa"/>
          <w:trHeight w:val="955"/>
        </w:trPr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87F7B" w14:textId="322FFECC" w:rsidR="00F21613" w:rsidRPr="00587185" w:rsidRDefault="00F21613" w:rsidP="0037779C">
            <w:pPr>
              <w:pStyle w:val="NoSpacing"/>
              <w:tabs>
                <w:tab w:val="left" w:pos="426"/>
                <w:tab w:val="decimal" w:pos="1277"/>
              </w:tabs>
              <w:ind w:left="-142" w:right="-212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F9ACE" w14:textId="77777777" w:rsidR="00F21613" w:rsidRPr="00587185" w:rsidRDefault="00F21613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87185">
              <w:rPr>
                <w:rFonts w:eastAsia="Times New Roman" w:cs="Times New Roman"/>
                <w:i/>
                <w:iCs/>
                <w:sz w:val="20"/>
                <w:szCs w:val="20"/>
              </w:rPr>
              <w:t>Segonzacia</w:t>
            </w:r>
            <w:proofErr w:type="spellEnd"/>
            <w:r w:rsidRPr="0058718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7185">
              <w:rPr>
                <w:rFonts w:eastAsia="Times New Roman" w:cs="Times New Roman"/>
                <w:i/>
                <w:iCs/>
                <w:sz w:val="20"/>
                <w:szCs w:val="20"/>
              </w:rPr>
              <w:t>mesatlantica</w:t>
            </w:r>
            <w:proofErr w:type="spellEnd"/>
          </w:p>
          <w:p w14:paraId="4B3293BF" w14:textId="77777777" w:rsidR="00F21613" w:rsidRDefault="00F21613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14:paraId="49F0A30E" w14:textId="77777777" w:rsidR="005424A5" w:rsidRPr="00587185" w:rsidRDefault="005424A5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14:paraId="6E5AE817" w14:textId="77777777" w:rsidR="00F21613" w:rsidRPr="00587185" w:rsidRDefault="00F21613" w:rsidP="0037779C">
            <w:pPr>
              <w:pStyle w:val="NoSpacing"/>
              <w:tabs>
                <w:tab w:val="decimal" w:pos="544"/>
                <w:tab w:val="left" w:pos="709"/>
              </w:tabs>
              <w:ind w:right="-81"/>
              <w:jc w:val="both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6B52A" w14:textId="77777777" w:rsidR="00F21613" w:rsidRPr="00587185" w:rsidRDefault="00F21613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Mid- Atlantic</w:t>
            </w:r>
          </w:p>
          <w:p w14:paraId="3AE0DB02" w14:textId="77777777" w:rsidR="00F21613" w:rsidRDefault="00F21613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334B32A5" w14:textId="77777777" w:rsidR="0037779C" w:rsidRPr="00587185" w:rsidRDefault="0037779C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5F3EB1E4" w14:textId="77777777" w:rsidR="00F21613" w:rsidRPr="00587185" w:rsidRDefault="00F21613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033B73B0" w14:textId="77777777" w:rsidR="00F21613" w:rsidRPr="00587185" w:rsidRDefault="00F21613" w:rsidP="0037779C">
            <w:pPr>
              <w:pStyle w:val="NoSpacing"/>
              <w:ind w:left="-70" w:right="-15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1E415" w14:textId="77777777" w:rsidR="00F21613" w:rsidRPr="00587185" w:rsidRDefault="00F21613" w:rsidP="0037779C">
            <w:pPr>
              <w:pStyle w:val="NoSpacing"/>
              <w:ind w:left="-69" w:right="-70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850 – 3670</w:t>
            </w:r>
          </w:p>
          <w:p w14:paraId="0127B581" w14:textId="77777777" w:rsidR="00F21613" w:rsidRDefault="00F21613" w:rsidP="0037779C">
            <w:pPr>
              <w:pStyle w:val="NoSpacing"/>
              <w:ind w:left="-69" w:right="-70"/>
              <w:rPr>
                <w:rFonts w:eastAsia="Times New Roman" w:cs="Times New Roman"/>
                <w:sz w:val="20"/>
                <w:szCs w:val="20"/>
              </w:rPr>
            </w:pPr>
          </w:p>
          <w:p w14:paraId="2FAC36BD" w14:textId="77777777" w:rsidR="005424A5" w:rsidRPr="00587185" w:rsidRDefault="005424A5" w:rsidP="0037779C">
            <w:pPr>
              <w:pStyle w:val="NoSpacing"/>
              <w:ind w:left="-69" w:right="-70"/>
              <w:rPr>
                <w:rFonts w:eastAsia="Times New Roman" w:cs="Times New Roman"/>
                <w:sz w:val="20"/>
                <w:szCs w:val="20"/>
              </w:rPr>
            </w:pPr>
          </w:p>
          <w:p w14:paraId="6B6ABEFF" w14:textId="77777777" w:rsidR="00F21613" w:rsidRPr="00587185" w:rsidRDefault="00F21613" w:rsidP="0037779C">
            <w:pPr>
              <w:pStyle w:val="NoSpacing"/>
              <w:ind w:left="-69" w:right="-70"/>
              <w:rPr>
                <w:rFonts w:eastAsia="Times New Roman" w:cs="Times New Roman"/>
                <w:sz w:val="20"/>
                <w:szCs w:val="20"/>
              </w:rPr>
            </w:pPr>
          </w:p>
          <w:p w14:paraId="792E321F" w14:textId="77777777" w:rsidR="00F21613" w:rsidRPr="00587185" w:rsidRDefault="00F21613" w:rsidP="0037779C">
            <w:pPr>
              <w:pStyle w:val="NoSpacing"/>
              <w:ind w:left="-69" w:right="-7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5D3CE" w14:textId="0D9006A9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41</w:t>
            </w:r>
            <w:r w:rsidR="007A3C63">
              <w:rPr>
                <w:rFonts w:eastAsia="Times New Roman" w:cs="Times New Roman"/>
                <w:sz w:val="20"/>
                <w:szCs w:val="20"/>
              </w:rPr>
              <w:t>.</w:t>
            </w:r>
            <w:r w:rsidRPr="00587185">
              <w:rPr>
                <w:rFonts w:eastAsia="Times New Roman" w:cs="Times New Roman"/>
                <w:sz w:val="20"/>
                <w:szCs w:val="20"/>
              </w:rPr>
              <w:t>80 ± 9</w:t>
            </w:r>
            <w:r w:rsidR="007A3C63">
              <w:rPr>
                <w:rFonts w:eastAsia="Times New Roman" w:cs="Times New Roman"/>
                <w:sz w:val="20"/>
                <w:szCs w:val="20"/>
              </w:rPr>
              <w:t>.</w:t>
            </w:r>
            <w:r w:rsidRPr="00587185">
              <w:rPr>
                <w:rFonts w:eastAsia="Times New Roman" w:cs="Times New Roman"/>
                <w:sz w:val="20"/>
                <w:szCs w:val="20"/>
              </w:rPr>
              <w:t>10</w:t>
            </w:r>
          </w:p>
          <w:p w14:paraId="1DDB927B" w14:textId="77777777" w:rsidR="00F21613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CBCC4A7" w14:textId="77777777" w:rsidR="005424A5" w:rsidRPr="0058718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B8F29EA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E47B673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F1558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70-140</w:t>
            </w:r>
          </w:p>
          <w:p w14:paraId="5952BA51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5C29E19" w14:textId="77777777" w:rsidR="00F21613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0D12C42" w14:textId="77777777" w:rsidR="005424A5" w:rsidRPr="00587185" w:rsidRDefault="005424A5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6381BC5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E239D" w14:textId="77777777" w:rsidR="00F21613" w:rsidRPr="00587185" w:rsidRDefault="00F21613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20 683</w:t>
            </w:r>
          </w:p>
          <w:p w14:paraId="54F93013" w14:textId="2A50C05C" w:rsidR="00F21613" w:rsidRPr="00587185" w:rsidRDefault="00F21613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± 4</w:t>
            </w:r>
            <w:r w:rsidR="005424A5">
              <w:rPr>
                <w:rFonts w:eastAsia="Times New Roman" w:cs="Times New Roman"/>
                <w:sz w:val="20"/>
                <w:szCs w:val="20"/>
              </w:rPr>
              <w:t> </w:t>
            </w:r>
            <w:r w:rsidRPr="00587185">
              <w:rPr>
                <w:rFonts w:eastAsia="Times New Roman" w:cs="Times New Roman"/>
                <w:sz w:val="20"/>
                <w:szCs w:val="20"/>
              </w:rPr>
              <w:t>260</w:t>
            </w:r>
          </w:p>
          <w:p w14:paraId="76B63446" w14:textId="77777777" w:rsidR="00F21613" w:rsidRDefault="00F21613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6F06249" w14:textId="77777777" w:rsidR="005424A5" w:rsidRPr="00587185" w:rsidRDefault="005424A5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700466F" w14:textId="77777777" w:rsidR="00F21613" w:rsidRPr="00587185" w:rsidRDefault="00F21613" w:rsidP="0037779C">
            <w:pPr>
              <w:pStyle w:val="NoSpacing"/>
              <w:ind w:left="-6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AE477" w14:textId="77777777" w:rsidR="00F21613" w:rsidRDefault="00F21613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6 stages; asynchronous</w:t>
            </w:r>
          </w:p>
          <w:p w14:paraId="5C83A76F" w14:textId="77777777" w:rsidR="005424A5" w:rsidRPr="00587185" w:rsidRDefault="005424A5" w:rsidP="0037779C">
            <w:pPr>
              <w:pStyle w:val="NoSpacing"/>
              <w:ind w:left="-70" w:right="-74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13BA8C3" w14:textId="77777777" w:rsidR="00F21613" w:rsidRPr="00587185" w:rsidRDefault="00F21613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8C5FA28" w14:textId="77777777" w:rsidR="00F21613" w:rsidRPr="00587185" w:rsidRDefault="00F21613" w:rsidP="0037779C">
            <w:pPr>
              <w:pStyle w:val="NoSpacing"/>
              <w:ind w:left="-70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ACF04" w14:textId="0F7C76AC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0</w:t>
            </w:r>
            <w:r w:rsidR="007A3C63">
              <w:rPr>
                <w:rFonts w:eastAsia="Times New Roman" w:cs="Times New Roman"/>
                <w:sz w:val="20"/>
                <w:szCs w:val="20"/>
              </w:rPr>
              <w:t>.</w:t>
            </w:r>
            <w:r w:rsidRPr="00587185">
              <w:rPr>
                <w:rFonts w:eastAsia="Times New Roman" w:cs="Times New Roman"/>
                <w:sz w:val="20"/>
                <w:szCs w:val="20"/>
              </w:rPr>
              <w:t>56</w:t>
            </w:r>
          </w:p>
          <w:p w14:paraId="35847C68" w14:textId="4568397C" w:rsidR="00F21613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± 0</w:t>
            </w:r>
            <w:r w:rsidR="007A3C63">
              <w:rPr>
                <w:rFonts w:eastAsia="Times New Roman" w:cs="Times New Roman"/>
                <w:sz w:val="20"/>
                <w:szCs w:val="20"/>
              </w:rPr>
              <w:t>.</w:t>
            </w:r>
            <w:r w:rsidRPr="00587185">
              <w:rPr>
                <w:rFonts w:eastAsia="Times New Roman" w:cs="Times New Roman"/>
                <w:sz w:val="20"/>
                <w:szCs w:val="20"/>
              </w:rPr>
              <w:t>01</w:t>
            </w:r>
          </w:p>
          <w:p w14:paraId="305CACA4" w14:textId="77777777" w:rsidR="007A3C63" w:rsidRPr="00587185" w:rsidRDefault="007A3C6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6A58536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6F443E2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CF1B7" w14:textId="77777777" w:rsidR="00F21613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 xml:space="preserve">6 stages; </w:t>
            </w:r>
            <w:proofErr w:type="spellStart"/>
            <w:r w:rsidRPr="00587185">
              <w:rPr>
                <w:rFonts w:eastAsia="Times New Roman" w:cs="Times New Roman"/>
                <w:sz w:val="20"/>
                <w:szCs w:val="20"/>
              </w:rPr>
              <w:t>megalopae</w:t>
            </w:r>
            <w:proofErr w:type="spellEnd"/>
          </w:p>
          <w:p w14:paraId="6E57D1BD" w14:textId="77777777" w:rsidR="007A3C63" w:rsidRPr="00587185" w:rsidRDefault="007A3C6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E31F7A9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DF6E3BD" w14:textId="77777777" w:rsidR="00F21613" w:rsidRPr="00587185" w:rsidRDefault="00F21613" w:rsidP="0037779C">
            <w:pPr>
              <w:pStyle w:val="NoSpacing"/>
              <w:ind w:left="-69" w:right="-7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B9F3B" w14:textId="19363D5D" w:rsidR="00F21613" w:rsidRPr="00587185" w:rsidRDefault="00F21613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1</w:t>
            </w:r>
            <w:r w:rsidR="007A3C63">
              <w:rPr>
                <w:rFonts w:eastAsia="Times New Roman" w:cs="Times New Roman"/>
                <w:sz w:val="20"/>
                <w:szCs w:val="20"/>
              </w:rPr>
              <w:t>.</w:t>
            </w:r>
            <w:r w:rsidRPr="00587185">
              <w:rPr>
                <w:rFonts w:eastAsia="Times New Roman" w:cs="Times New Roman"/>
                <w:sz w:val="20"/>
                <w:szCs w:val="20"/>
              </w:rPr>
              <w:t>56</w:t>
            </w:r>
          </w:p>
          <w:p w14:paraId="6E685E8A" w14:textId="40E87FC6" w:rsidR="00F21613" w:rsidRDefault="00F21613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± 0</w:t>
            </w:r>
            <w:r w:rsidR="007A3C63">
              <w:rPr>
                <w:rFonts w:eastAsia="Times New Roman" w:cs="Times New Roman"/>
                <w:sz w:val="20"/>
                <w:szCs w:val="20"/>
              </w:rPr>
              <w:t>.</w:t>
            </w:r>
            <w:r w:rsidRPr="00587185">
              <w:rPr>
                <w:rFonts w:eastAsia="Times New Roman" w:cs="Times New Roman"/>
                <w:sz w:val="20"/>
                <w:szCs w:val="20"/>
              </w:rPr>
              <w:t>07</w:t>
            </w:r>
          </w:p>
          <w:p w14:paraId="3A162869" w14:textId="77777777" w:rsidR="007A3C63" w:rsidRPr="00587185" w:rsidRDefault="007A3C63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4FFD89B" w14:textId="77777777" w:rsidR="00F21613" w:rsidRPr="00587185" w:rsidRDefault="00F21613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625918B" w14:textId="77777777" w:rsidR="00F21613" w:rsidRPr="00587185" w:rsidRDefault="00F21613" w:rsidP="0037779C">
            <w:pPr>
              <w:pStyle w:val="NoSpacing"/>
              <w:ind w:left="-66" w:right="-5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D5629" w14:textId="77777777" w:rsidR="00F21613" w:rsidRDefault="00F21613" w:rsidP="0037779C">
            <w:pPr>
              <w:pStyle w:val="NoSpacing"/>
              <w:ind w:left="-6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Planktotrophic</w:t>
            </w:r>
          </w:p>
          <w:p w14:paraId="7F191B6F" w14:textId="77777777" w:rsidR="007A3C63" w:rsidRPr="00587185" w:rsidRDefault="007A3C63" w:rsidP="0037779C">
            <w:pPr>
              <w:pStyle w:val="NoSpacing"/>
              <w:ind w:left="-6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3EF6CD7" w14:textId="77777777" w:rsidR="00F21613" w:rsidRPr="00587185" w:rsidRDefault="00F21613" w:rsidP="0037779C">
            <w:pPr>
              <w:pStyle w:val="NoSpacing"/>
              <w:ind w:left="-6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32F3705" w14:textId="77777777" w:rsidR="00F21613" w:rsidRPr="00587185" w:rsidRDefault="00F21613" w:rsidP="0037779C">
            <w:pPr>
              <w:pStyle w:val="NoSpacing"/>
              <w:ind w:left="-6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55E762A" w14:textId="77777777" w:rsidR="00F21613" w:rsidRPr="00587185" w:rsidRDefault="00F21613" w:rsidP="0037779C">
            <w:pPr>
              <w:pStyle w:val="NoSpacing"/>
              <w:ind w:left="-62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B4591" w14:textId="77777777" w:rsidR="0037779C" w:rsidRPr="00587185" w:rsidRDefault="0037779C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NI</w:t>
            </w:r>
          </w:p>
          <w:p w14:paraId="63E7D756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D4DE05B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FA4DCAC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2B2959E" w14:textId="77777777" w:rsidR="00F21613" w:rsidRPr="00587185" w:rsidRDefault="00F21613" w:rsidP="0037779C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28DCB" w14:textId="77777777" w:rsidR="00F21613" w:rsidRPr="00587185" w:rsidRDefault="00F21613" w:rsidP="0037779C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587185">
              <w:rPr>
                <w:rFonts w:eastAsia="Times New Roman" w:cs="Times New Roman"/>
                <w:sz w:val="20"/>
                <w:szCs w:val="20"/>
              </w:rPr>
              <w:t>Present study</w:t>
            </w:r>
          </w:p>
          <w:p w14:paraId="30A64B7C" w14:textId="77777777" w:rsidR="00F21613" w:rsidRPr="00587185" w:rsidRDefault="00F21613" w:rsidP="0037779C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</w:p>
          <w:p w14:paraId="76AAAA5C" w14:textId="77777777" w:rsidR="00F21613" w:rsidRPr="00587185" w:rsidRDefault="00F21613" w:rsidP="0037779C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</w:p>
          <w:p w14:paraId="0C569538" w14:textId="77777777" w:rsidR="00F21613" w:rsidRPr="00587185" w:rsidRDefault="00F21613" w:rsidP="0037779C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7779C" w:rsidRPr="001A2F25" w14:paraId="7BC7D296" w14:textId="77777777" w:rsidTr="00747C07">
        <w:trPr>
          <w:gridAfter w:val="3"/>
          <w:wAfter w:w="1099" w:type="dxa"/>
          <w:trHeight w:val="1414"/>
        </w:trPr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1F60" w14:textId="764EA429" w:rsidR="00F21613" w:rsidRDefault="005424A5" w:rsidP="00190E54">
            <w:pPr>
              <w:tabs>
                <w:tab w:val="left" w:pos="426"/>
                <w:tab w:val="left" w:pos="993"/>
                <w:tab w:val="decimal" w:pos="1277"/>
              </w:tabs>
              <w:spacing w:before="0" w:after="0"/>
              <w:ind w:right="-212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color w:val="000000"/>
                <w:sz w:val="20"/>
                <w:szCs w:val="20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85BC0C" wp14:editId="6B056CF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-1727200</wp:posOffset>
                      </wp:positionV>
                      <wp:extent cx="10034270" cy="398145"/>
                      <wp:effectExtent l="0" t="0" r="0" b="6350"/>
                      <wp:wrapNone/>
                      <wp:docPr id="24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4270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C6D0DF" w14:textId="77777777" w:rsidR="00F64F6A" w:rsidRPr="007A348B" w:rsidRDefault="00F64F6A" w:rsidP="00F21613">
                                  <w:pPr>
                                    <w:spacing w:after="0"/>
                                    <w:jc w:val="both"/>
                                    <w:rPr>
                                      <w:rFonts w:eastAsia="Times New Roman" w:cs="Times New Roman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7047AB0A" w14:textId="3A57AEBB" w:rsidR="00F64F6A" w:rsidRPr="007A348B" w:rsidRDefault="00F64F6A" w:rsidP="00F21613">
                                  <w:pPr>
                                    <w:pStyle w:val="NoSpacing"/>
                                    <w:jc w:val="both"/>
                                    <w:rPr>
                                      <w:rFonts w:cs="Times New Roman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b/>
                                      <w:lang w:val="en-GB"/>
                                    </w:rPr>
                                    <w:t>Supplementaty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b/>
                                      <w:lang w:val="en-GB"/>
                                    </w:rPr>
                                    <w:t xml:space="preserve"> </w:t>
                                  </w:r>
                                  <w:r w:rsidRPr="00E923DD">
                                    <w:rPr>
                                      <w:rFonts w:cs="Times New Roman"/>
                                      <w:b/>
                                      <w:lang w:val="en-GB"/>
                                    </w:rPr>
                                    <w:t>Table 1</w:t>
                                  </w:r>
                                  <w:r w:rsidRPr="007A348B">
                                    <w:rPr>
                                      <w:rFonts w:cs="Times New Roman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  <w:lang w:val="en-GB"/>
                                    </w:rPr>
                                    <w:t xml:space="preserve">Continued </w:t>
                                  </w:r>
                                  <w:r w:rsidRPr="007A348B">
                                    <w:rPr>
                                      <w:rFonts w:cs="Times New Roman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5BC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5" o:spid="_x0000_s1026" type="#_x0000_t202" style="position:absolute;left:0;text-align:left;margin-left:3.45pt;margin-top:-136pt;width:790.1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" filled="f" stroked="f">
                      <v:textbox style="mso-fit-shape-to-text:t">
                        <w:txbxContent>
                          <w:p w14:paraId="12C6D0DF" w14:textId="77777777" w:rsidR="00F64F6A" w:rsidRPr="007A348B" w:rsidRDefault="00F64F6A" w:rsidP="00F21613">
                            <w:pPr>
                              <w:spacing w:after="0"/>
                              <w:jc w:val="both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047AB0A" w14:textId="3A57AEBB" w:rsidR="00F64F6A" w:rsidRPr="007A348B" w:rsidRDefault="00F64F6A" w:rsidP="00F21613">
                            <w:pPr>
                              <w:pStyle w:val="NoSpacing"/>
                              <w:jc w:val="both"/>
                              <w:rPr>
                                <w:rFonts w:cs="Times New Roman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b/>
                                <w:lang w:val="en-GB"/>
                              </w:rPr>
                              <w:t>Supplementaty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lang w:val="en-GB"/>
                              </w:rPr>
                              <w:t xml:space="preserve"> </w:t>
                            </w:r>
                            <w:r w:rsidRPr="00E923DD">
                              <w:rPr>
                                <w:rFonts w:cs="Times New Roman"/>
                                <w:b/>
                                <w:lang w:val="en-GB"/>
                              </w:rPr>
                              <w:t>Table 1</w:t>
                            </w:r>
                            <w:r w:rsidRPr="007A348B">
                              <w:rPr>
                                <w:rFonts w:cs="Times New Roman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lang w:val="en-GB"/>
                              </w:rPr>
                              <w:t xml:space="preserve">Continued </w:t>
                            </w:r>
                            <w:r w:rsidRPr="007A348B">
                              <w:rPr>
                                <w:rFonts w:cs="Times New Roman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417992" w14:textId="77777777" w:rsidR="00F21613" w:rsidRDefault="00F21613" w:rsidP="00190E54">
            <w:pPr>
              <w:tabs>
                <w:tab w:val="left" w:pos="426"/>
                <w:tab w:val="left" w:pos="993"/>
                <w:tab w:val="decimal" w:pos="1277"/>
              </w:tabs>
              <w:spacing w:before="0" w:after="0"/>
              <w:ind w:right="-212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Geryonidae</w:t>
            </w:r>
            <w:proofErr w:type="spellEnd"/>
          </w:p>
          <w:p w14:paraId="1CE1ABC2" w14:textId="77777777" w:rsidR="00F21613" w:rsidRDefault="00F21613" w:rsidP="00190E54">
            <w:pPr>
              <w:tabs>
                <w:tab w:val="left" w:pos="426"/>
                <w:tab w:val="left" w:pos="993"/>
                <w:tab w:val="decimal" w:pos="1277"/>
              </w:tabs>
              <w:spacing w:before="0" w:after="0"/>
              <w:ind w:right="-212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8870387" w14:textId="77777777" w:rsidR="00F21613" w:rsidRDefault="00F21613" w:rsidP="00190E54">
            <w:pPr>
              <w:tabs>
                <w:tab w:val="left" w:pos="426"/>
                <w:tab w:val="left" w:pos="993"/>
                <w:tab w:val="decimal" w:pos="1277"/>
              </w:tabs>
              <w:spacing w:before="0" w:after="0"/>
              <w:ind w:right="-212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7407EF6" w14:textId="77777777" w:rsidR="008F4CB1" w:rsidRPr="001A2F25" w:rsidRDefault="008F4CB1" w:rsidP="00190E54">
            <w:pPr>
              <w:tabs>
                <w:tab w:val="left" w:pos="426"/>
                <w:tab w:val="left" w:pos="993"/>
                <w:tab w:val="decimal" w:pos="1277"/>
              </w:tabs>
              <w:spacing w:before="0" w:after="0"/>
              <w:ind w:right="-212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E9F018D" w14:textId="77777777" w:rsidR="00F21613" w:rsidRPr="001A2F25" w:rsidRDefault="00F21613" w:rsidP="00190E54">
            <w:pPr>
              <w:tabs>
                <w:tab w:val="left" w:pos="426"/>
                <w:tab w:val="left" w:pos="993"/>
                <w:tab w:val="decimal" w:pos="1277"/>
              </w:tabs>
              <w:spacing w:before="0" w:after="0"/>
              <w:ind w:right="-212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37D9" w14:textId="77777777" w:rsidR="00F21613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1A6A2719" w14:textId="77777777" w:rsidR="00F21613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756AA473" w14:textId="77777777" w:rsidR="00F21613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2F2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Chaecon</w:t>
            </w:r>
            <w:proofErr w:type="spellEnd"/>
            <w:r w:rsidRPr="001A2F2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2F2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affinis</w:t>
            </w:r>
            <w:proofErr w:type="spellEnd"/>
          </w:p>
          <w:p w14:paraId="1733BCBA" w14:textId="77777777" w:rsidR="00F21613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155FCCCD" w14:textId="77777777" w:rsidR="008F4CB1" w:rsidRDefault="008F4CB1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2459E0C" w14:textId="77777777" w:rsidR="0037779C" w:rsidRDefault="0037779C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36DBE318" w14:textId="77777777" w:rsidR="00F21613" w:rsidRPr="001A2F25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DA0D" w14:textId="77777777" w:rsidR="00F21613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4F0DF65" w14:textId="77777777" w:rsidR="00F21613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7B6E1C9" w14:textId="77777777" w:rsidR="00F21613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Northeaster Atlantic</w:t>
            </w:r>
          </w:p>
          <w:p w14:paraId="4E00A96C" w14:textId="77777777" w:rsidR="00F21613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0535678" w14:textId="77777777" w:rsidR="008F4CB1" w:rsidRDefault="008F4CB1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A706011" w14:textId="77777777" w:rsidR="00F21613" w:rsidRPr="001A2F25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218C3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B1CA73C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548A40F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140 – 2000</w:t>
            </w:r>
          </w:p>
          <w:p w14:paraId="1ECA7F49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981D0F6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5712DD0" w14:textId="77777777" w:rsidR="005424A5" w:rsidRPr="001A2F25" w:rsidRDefault="005424A5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43A451B" w14:textId="77777777" w:rsidR="00F21613" w:rsidRPr="001A2F25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118C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800018D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34841F6" w14:textId="405894A5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134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± 12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  <w:p w14:paraId="261735A3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3717BB0" w14:textId="77777777" w:rsidR="00F21613" w:rsidRPr="001A2F25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3A30819" w14:textId="77777777" w:rsidR="00F21613" w:rsidRPr="001A2F25" w:rsidRDefault="00F21613" w:rsidP="003777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75E7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50A226B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NI</w:t>
            </w:r>
          </w:p>
          <w:p w14:paraId="10D73452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AFEF246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1F73411" w14:textId="77777777" w:rsidR="005424A5" w:rsidRPr="001A2F25" w:rsidRDefault="005424A5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1A14205" w14:textId="77777777" w:rsidR="00F21613" w:rsidRPr="001A2F25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8471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4DBDFF6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22B8C0D" w14:textId="77777777" w:rsidR="00F21613" w:rsidRPr="001A2F25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412 290</w:t>
            </w:r>
          </w:p>
          <w:p w14:paraId="6BA8A497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± 138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728</w:t>
            </w:r>
          </w:p>
          <w:p w14:paraId="3FBF14D7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3955028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08F49CF" w14:textId="77777777" w:rsidR="005424A5" w:rsidRPr="001A2F25" w:rsidRDefault="005424A5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4B8A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9D1AF98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C4A387B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6 stages; asynchronous</w:t>
            </w:r>
          </w:p>
          <w:p w14:paraId="16658D7E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66DBEB8" w14:textId="77777777" w:rsidR="007A3C63" w:rsidRDefault="007A3C6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0F1E733" w14:textId="77777777" w:rsidR="00F21613" w:rsidRPr="001A2F25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73DB" w14:textId="77777777" w:rsidR="00F21613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C4C7AB6" w14:textId="77777777" w:rsidR="00F21613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D0C9660" w14:textId="63E91484" w:rsidR="00F21613" w:rsidRPr="001A2F25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  <w:p w14:paraId="06F196E7" w14:textId="3FD2ECDE" w:rsidR="00F21613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± 0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03</w:t>
            </w:r>
          </w:p>
          <w:p w14:paraId="7D36CDF7" w14:textId="77777777" w:rsidR="00F21613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2310285" w14:textId="77777777" w:rsidR="005424A5" w:rsidRDefault="005424A5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A8889D2" w14:textId="77777777" w:rsidR="00F21613" w:rsidRPr="001A2F25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1854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7DE1C98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EFBB108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 stages; </w:t>
            </w:r>
            <w:proofErr w:type="spellStart"/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megalopae</w:t>
            </w:r>
            <w:proofErr w:type="spellEnd"/>
          </w:p>
          <w:p w14:paraId="48C37A7D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14B6F0A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E3EED8C" w14:textId="77777777" w:rsidR="008F4CB1" w:rsidRPr="001A2F25" w:rsidRDefault="008F4CB1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C910" w14:textId="77777777" w:rsidR="00F21613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DCD1CF0" w14:textId="77777777" w:rsidR="00F21613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0DC10E1" w14:textId="77777777" w:rsidR="00F21613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NI</w:t>
            </w:r>
          </w:p>
          <w:p w14:paraId="458084F2" w14:textId="77777777" w:rsidR="00F21613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E78FF78" w14:textId="77777777" w:rsidR="00F21613" w:rsidRPr="001A2F25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D3A890C" w14:textId="77777777" w:rsidR="00F21613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32ED8A57" w14:textId="77777777" w:rsidR="005424A5" w:rsidRPr="001A2F25" w:rsidRDefault="005424A5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0D16" w14:textId="77777777" w:rsidR="00F21613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DBFEAE6" w14:textId="77777777" w:rsidR="00F21613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6A32E3A" w14:textId="77777777" w:rsidR="00F21613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Planktotrophic</w:t>
            </w:r>
          </w:p>
          <w:p w14:paraId="1D315B83" w14:textId="77777777" w:rsidR="00F21613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9906E69" w14:textId="77777777" w:rsidR="00F21613" w:rsidRPr="001A2F25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9A87E4D" w14:textId="77777777" w:rsidR="00F21613" w:rsidRDefault="00F21613" w:rsidP="0037779C">
            <w:pPr>
              <w:spacing w:before="0" w:after="0"/>
              <w:ind w:left="-62" w:right="-5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4E86001" w14:textId="77777777" w:rsidR="005424A5" w:rsidRPr="001A2F25" w:rsidRDefault="005424A5" w:rsidP="0037779C">
            <w:pPr>
              <w:spacing w:before="0" w:after="0"/>
              <w:ind w:left="-62" w:right="-52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C022" w14:textId="77777777" w:rsidR="00F21613" w:rsidRDefault="00F21613" w:rsidP="0037779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152B3EA" w14:textId="77777777" w:rsidR="00F21613" w:rsidRDefault="00F21613" w:rsidP="0037779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CCCF080" w14:textId="77777777" w:rsidR="00F21613" w:rsidRDefault="00F21613" w:rsidP="0037779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Seasonal</w:t>
            </w:r>
          </w:p>
          <w:p w14:paraId="1D3325D6" w14:textId="77777777" w:rsidR="00F21613" w:rsidRDefault="00F21613" w:rsidP="0037779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E3F3338" w14:textId="77777777" w:rsidR="00F21613" w:rsidRDefault="00F21613" w:rsidP="0037779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0025438" w14:textId="77777777" w:rsidR="005424A5" w:rsidRPr="001A2F25" w:rsidRDefault="005424A5" w:rsidP="0037779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99CD930" w14:textId="77777777" w:rsidR="00F21613" w:rsidRPr="001A2F25" w:rsidRDefault="00F21613" w:rsidP="0037779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EB37" w14:textId="77777777" w:rsidR="00F21613" w:rsidRDefault="00F21613" w:rsidP="0037779C">
            <w:pPr>
              <w:spacing w:before="0" w:after="0"/>
              <w:ind w:right="-70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2F25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Tuset</w:t>
            </w:r>
            <w:proofErr w:type="spellEnd"/>
            <w:r w:rsidRPr="001A2F25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et al. 2011</w:t>
            </w:r>
          </w:p>
          <w:p w14:paraId="0C008296" w14:textId="77777777" w:rsidR="00F21613" w:rsidRDefault="00F21613" w:rsidP="0037779C">
            <w:pPr>
              <w:spacing w:before="0" w:after="0"/>
              <w:ind w:right="-70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465D91D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A9E73A9" w14:textId="77777777" w:rsidR="005424A5" w:rsidRPr="001A2F25" w:rsidRDefault="005424A5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79C" w:rsidRPr="001A2F25" w14:paraId="3026E687" w14:textId="77777777" w:rsidTr="00747C07">
        <w:trPr>
          <w:gridAfter w:val="3"/>
          <w:wAfter w:w="1099" w:type="dxa"/>
          <w:trHeight w:val="644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CD89" w14:textId="77777777" w:rsidR="00F21613" w:rsidRPr="001A2F25" w:rsidRDefault="00F21613" w:rsidP="00190E54">
            <w:pPr>
              <w:tabs>
                <w:tab w:val="left" w:pos="426"/>
                <w:tab w:val="left" w:pos="993"/>
                <w:tab w:val="decimal" w:pos="1277"/>
              </w:tabs>
              <w:spacing w:before="0" w:after="0"/>
              <w:ind w:right="-212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E327" w14:textId="4B773780" w:rsidR="00F21613" w:rsidRPr="00323DB4" w:rsidRDefault="0037779C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A2F2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Chaceon</w:t>
            </w:r>
            <w:proofErr w:type="spellEnd"/>
            <w:r w:rsidRPr="001A2F2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2F2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bicolour</w:t>
            </w:r>
            <w:proofErr w:type="spellEnd"/>
          </w:p>
          <w:p w14:paraId="4C82159A" w14:textId="2FD9A40C" w:rsidR="00F21613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358384E5" w14:textId="77777777" w:rsidR="00F21613" w:rsidRPr="001A2F25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17C4" w14:textId="77777777" w:rsidR="00F21613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Western Pacific</w:t>
            </w:r>
          </w:p>
          <w:p w14:paraId="13327420" w14:textId="77777777" w:rsidR="00F21613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19DB2C4" w14:textId="77777777" w:rsidR="00F21613" w:rsidRPr="001A2F25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B316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200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1620</w:t>
            </w:r>
          </w:p>
          <w:p w14:paraId="45E64170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1F010A0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D69357D" w14:textId="77777777" w:rsidR="0037779C" w:rsidRPr="001A2F25" w:rsidRDefault="0037779C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C10C" w14:textId="5F2AE8D0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115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± 24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  <w:p w14:paraId="013BAB86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92FF610" w14:textId="77777777" w:rsidR="00F21613" w:rsidRPr="001A2F25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C177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70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455</w:t>
            </w:r>
          </w:p>
          <w:p w14:paraId="41ADEEFC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9B72414" w14:textId="77777777" w:rsidR="0037779C" w:rsidRDefault="0037779C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8B62405" w14:textId="77777777" w:rsidR="00F21613" w:rsidRPr="001A2F25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B1EE" w14:textId="77777777" w:rsidR="00F21613" w:rsidRPr="001A2F25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192 070 </w:t>
            </w:r>
          </w:p>
          <w:p w14:paraId="6006B054" w14:textId="0D5FFB1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± 33</w:t>
            </w:r>
            <w:r w:rsidR="0037779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640</w:t>
            </w:r>
          </w:p>
          <w:p w14:paraId="3630659E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BA7818B" w14:textId="77777777" w:rsidR="0037779C" w:rsidRPr="001A2F25" w:rsidRDefault="0037779C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BB70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NI</w:t>
            </w:r>
          </w:p>
          <w:p w14:paraId="7D20A0F5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15F4D92" w14:textId="77777777" w:rsidR="0037779C" w:rsidRDefault="0037779C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7CBDF12" w14:textId="77777777" w:rsidR="00F21613" w:rsidRPr="001A2F25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B059" w14:textId="053CC724" w:rsidR="00F21613" w:rsidRPr="001A2F25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59</w:t>
            </w:r>
          </w:p>
          <w:p w14:paraId="272F1502" w14:textId="12F9A681" w:rsidR="00F21613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± 0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  <w:p w14:paraId="67F732A8" w14:textId="77777777" w:rsidR="00F21613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445BCED" w14:textId="77777777" w:rsidR="0037779C" w:rsidRPr="001A2F25" w:rsidRDefault="0037779C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A9B7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NI</w:t>
            </w:r>
          </w:p>
          <w:p w14:paraId="14148E40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23F784E" w14:textId="77777777" w:rsidR="0037779C" w:rsidRDefault="0037779C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3A1ECA3" w14:textId="77777777" w:rsidR="00F21613" w:rsidRPr="001A2F25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1CAE" w14:textId="77777777" w:rsidR="00F21613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NI</w:t>
            </w:r>
          </w:p>
          <w:p w14:paraId="6D59159A" w14:textId="77777777" w:rsidR="00F21613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2BC0604" w14:textId="77777777" w:rsidR="0037779C" w:rsidRDefault="0037779C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D9E9F59" w14:textId="77777777" w:rsidR="00F21613" w:rsidRPr="001A2F25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CA1D" w14:textId="77777777" w:rsidR="00F21613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Planktotrophic</w:t>
            </w:r>
          </w:p>
          <w:p w14:paraId="3E7D7787" w14:textId="77777777" w:rsidR="00F21613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492E731" w14:textId="77777777" w:rsidR="0037779C" w:rsidRDefault="0037779C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E5F4A56" w14:textId="77777777" w:rsidR="00F21613" w:rsidRPr="001A2F25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AC58" w14:textId="77777777" w:rsidR="00F21613" w:rsidRDefault="00F21613" w:rsidP="0037779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Continuous</w:t>
            </w:r>
          </w:p>
          <w:p w14:paraId="7FE78368" w14:textId="77777777" w:rsidR="00F21613" w:rsidRDefault="00F21613" w:rsidP="0037779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B22E407" w14:textId="77777777" w:rsidR="0037779C" w:rsidRDefault="0037779C" w:rsidP="0037779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FA92C02" w14:textId="77777777" w:rsidR="00F21613" w:rsidRPr="001A2F25" w:rsidRDefault="00F21613" w:rsidP="0037779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A557" w14:textId="77777777" w:rsidR="0037779C" w:rsidRDefault="0037779C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Smith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 K. D,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2006</w:t>
            </w:r>
          </w:p>
          <w:p w14:paraId="480A32E6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876C9C1" w14:textId="77777777" w:rsidR="00F21613" w:rsidRPr="001A2F25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7779C" w:rsidRPr="001A2F25" w14:paraId="0B09E339" w14:textId="77777777" w:rsidTr="00747C07">
        <w:trPr>
          <w:gridAfter w:val="3"/>
          <w:wAfter w:w="1099" w:type="dxa"/>
          <w:trHeight w:val="850"/>
        </w:trPr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94B8" w14:textId="77777777" w:rsidR="00F21613" w:rsidRPr="001A2F25" w:rsidRDefault="00F21613" w:rsidP="00190E54">
            <w:pPr>
              <w:tabs>
                <w:tab w:val="left" w:pos="426"/>
                <w:tab w:val="left" w:pos="993"/>
                <w:tab w:val="decimal" w:pos="1277"/>
              </w:tabs>
              <w:spacing w:before="0" w:after="0"/>
              <w:ind w:right="-212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CBD2" w14:textId="77777777" w:rsidR="0037779C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2F2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Chaceon</w:t>
            </w:r>
            <w:proofErr w:type="spellEnd"/>
            <w:r w:rsidRPr="001A2F2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7D644236" w14:textId="644F2D73" w:rsidR="00F21613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2F2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fenneri</w:t>
            </w:r>
            <w:proofErr w:type="spellEnd"/>
          </w:p>
          <w:p w14:paraId="0D3F9AD6" w14:textId="77777777" w:rsidR="00F21613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A4D1CFD" w14:textId="77777777" w:rsidR="0037779C" w:rsidRPr="001A2F25" w:rsidRDefault="0037779C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C3B1" w14:textId="2B83B762" w:rsidR="00F21613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Western Atlantic</w:t>
            </w:r>
          </w:p>
          <w:p w14:paraId="53555F8E" w14:textId="77777777" w:rsidR="00F21613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7293677" w14:textId="77777777" w:rsidR="0037779C" w:rsidRPr="001A2F25" w:rsidRDefault="0037779C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52EA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200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1500</w:t>
            </w:r>
          </w:p>
          <w:p w14:paraId="3A48B320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7911167" w14:textId="77777777" w:rsidR="0037779C" w:rsidRDefault="0037779C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20C9D7B" w14:textId="77777777" w:rsidR="00F21613" w:rsidRPr="001A2F25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3CC5" w14:textId="0098FB49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126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± 23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  <w:p w14:paraId="35E2172D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D9FE95F" w14:textId="77777777" w:rsidR="00F21613" w:rsidRPr="001A2F25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BB0D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354</w:t>
            </w:r>
          </w:p>
          <w:p w14:paraId="41BCBDE2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ABBF497" w14:textId="77777777" w:rsidR="0037779C" w:rsidRDefault="0037779C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0CD70FB" w14:textId="77777777" w:rsidR="00F21613" w:rsidRPr="001A2F25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F38C" w14:textId="77777777" w:rsidR="00F21613" w:rsidRPr="001A2F25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213 333 </w:t>
            </w:r>
          </w:p>
          <w:p w14:paraId="4F531BB3" w14:textId="496F4F74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± 47</w:t>
            </w:r>
            <w:r w:rsidR="0037779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258</w:t>
            </w:r>
          </w:p>
          <w:p w14:paraId="4E47E7B6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25A7F2A" w14:textId="77777777" w:rsidR="0037779C" w:rsidRPr="001A2F25" w:rsidRDefault="0037779C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3FA2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4 stages</w:t>
            </w:r>
          </w:p>
          <w:p w14:paraId="710EE75D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51C74BE" w14:textId="77777777" w:rsidR="00F21613" w:rsidRDefault="00F21613" w:rsidP="0037779C">
            <w:pPr>
              <w:spacing w:before="0" w:after="0"/>
              <w:ind w:left="-70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3CEDFDB" w14:textId="77777777" w:rsidR="0037779C" w:rsidRPr="001A2F25" w:rsidRDefault="0037779C" w:rsidP="0037779C">
            <w:pPr>
              <w:spacing w:before="0" w:after="0"/>
              <w:ind w:left="-70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C52E" w14:textId="2247DF3F" w:rsidR="00F21613" w:rsidRPr="001A2F25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  <w:p w14:paraId="3E8F2969" w14:textId="16BB7A75" w:rsidR="00F21613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± 0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  <w:p w14:paraId="091C7E0D" w14:textId="77777777" w:rsidR="00F21613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53487B9" w14:textId="77777777" w:rsidR="0037779C" w:rsidRPr="001A2F25" w:rsidRDefault="0037779C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913C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NI</w:t>
            </w:r>
          </w:p>
          <w:p w14:paraId="239B7A26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8D7C7E4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EA9C4FF" w14:textId="77777777" w:rsidR="0037779C" w:rsidRPr="001A2F25" w:rsidRDefault="0037779C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1F29" w14:textId="77777777" w:rsidR="00F21613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NI</w:t>
            </w:r>
          </w:p>
          <w:p w14:paraId="30734E66" w14:textId="77777777" w:rsidR="00F21613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2693309" w14:textId="77777777" w:rsidR="0037779C" w:rsidRDefault="0037779C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293651D" w14:textId="77777777" w:rsidR="00F21613" w:rsidRPr="001A2F25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DD01" w14:textId="77777777" w:rsidR="00F21613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Planktotrophic</w:t>
            </w:r>
          </w:p>
          <w:p w14:paraId="7F1D5689" w14:textId="77777777" w:rsidR="00F21613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E54485E" w14:textId="77777777" w:rsidR="00F21613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38DCA9F" w14:textId="77777777" w:rsidR="0037779C" w:rsidRPr="001A2F25" w:rsidRDefault="0037779C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EB30" w14:textId="77777777" w:rsidR="00F21613" w:rsidRDefault="00F21613" w:rsidP="0037779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Seasonal</w:t>
            </w:r>
          </w:p>
          <w:p w14:paraId="32255778" w14:textId="77777777" w:rsidR="00F21613" w:rsidRDefault="00F21613" w:rsidP="0037779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66EA8F4" w14:textId="77777777" w:rsidR="00F21613" w:rsidRDefault="00F21613" w:rsidP="0037779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D9977ED" w14:textId="77777777" w:rsidR="0037779C" w:rsidRPr="001A2F25" w:rsidRDefault="0037779C" w:rsidP="0037779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E8DF" w14:textId="77777777" w:rsidR="0037779C" w:rsidRDefault="0037779C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Hines et al. 1999</w:t>
            </w:r>
          </w:p>
          <w:p w14:paraId="639A9710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34F7A0C" w14:textId="77777777" w:rsidR="00F21613" w:rsidRPr="001A2F25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7779C" w:rsidRPr="001A2F25" w14:paraId="264F3B3F" w14:textId="77777777" w:rsidTr="00747C07">
        <w:trPr>
          <w:gridAfter w:val="3"/>
          <w:wAfter w:w="1099" w:type="dxa"/>
          <w:trHeight w:val="1359"/>
        </w:trPr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B26A" w14:textId="77777777" w:rsidR="00F21613" w:rsidRPr="001A2F25" w:rsidRDefault="00F21613" w:rsidP="00190E54">
            <w:pPr>
              <w:tabs>
                <w:tab w:val="left" w:pos="426"/>
                <w:tab w:val="left" w:pos="993"/>
                <w:tab w:val="decimal" w:pos="1277"/>
              </w:tabs>
              <w:spacing w:before="0" w:after="0"/>
              <w:ind w:right="-212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4287" w14:textId="77777777" w:rsidR="00F21613" w:rsidRPr="001A2F25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31D833D3" w14:textId="77777777" w:rsidR="00F21613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2F2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Chaceon</w:t>
            </w:r>
            <w:proofErr w:type="spellEnd"/>
            <w:r w:rsidRPr="001A2F2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2F2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maritae</w:t>
            </w:r>
            <w:proofErr w:type="spellEnd"/>
          </w:p>
          <w:p w14:paraId="4E48E604" w14:textId="77777777" w:rsidR="00F21613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350DD72" w14:textId="77777777" w:rsidR="00F21613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DAD026A" w14:textId="77777777" w:rsidR="0037779C" w:rsidRPr="001A2F25" w:rsidRDefault="0037779C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89FA" w14:textId="77777777" w:rsidR="00F21613" w:rsidRPr="001A2F25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0B42420" w14:textId="77777777" w:rsidR="00F21613" w:rsidRPr="001A2F25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9DA8D1C" w14:textId="77777777" w:rsidR="00F21613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Eastern Atlantic</w:t>
            </w:r>
          </w:p>
          <w:p w14:paraId="70642876" w14:textId="77777777" w:rsidR="00F21613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0AFCCCE" w14:textId="77777777" w:rsidR="00F21613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D713289" w14:textId="77777777" w:rsidR="0037779C" w:rsidRPr="001A2F25" w:rsidRDefault="0037779C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9700" w14:textId="77777777" w:rsidR="00F21613" w:rsidRPr="001A2F25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A299DB0" w14:textId="77777777" w:rsidR="00F21613" w:rsidRPr="001A2F25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99335BD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200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950</w:t>
            </w:r>
          </w:p>
          <w:p w14:paraId="2F817478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45DED26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BCF745D" w14:textId="77777777" w:rsidR="0037779C" w:rsidRDefault="0037779C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25F7E34" w14:textId="77777777" w:rsidR="00F21613" w:rsidRPr="001A2F25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81F5" w14:textId="77777777" w:rsidR="00F21613" w:rsidRPr="001A2F25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47B7197" w14:textId="77777777" w:rsidR="00F21613" w:rsidRPr="001A2F25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EC182AD" w14:textId="44D1E741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96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± 15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  <w:p w14:paraId="00BEF201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856CAF5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758FC2E" w14:textId="77777777" w:rsidR="0037779C" w:rsidRDefault="0037779C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4B4F47D" w14:textId="77777777" w:rsidR="00F21613" w:rsidRPr="001A2F25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62C2" w14:textId="77777777" w:rsidR="00F21613" w:rsidRPr="001A2F25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21D9659" w14:textId="77777777" w:rsidR="00F21613" w:rsidRPr="001A2F25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41DC76B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50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450</w:t>
            </w:r>
          </w:p>
          <w:p w14:paraId="35785413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43E2EA6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03FB6EB" w14:textId="77777777" w:rsidR="0037779C" w:rsidRDefault="0037779C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09076AA" w14:textId="77777777" w:rsidR="00F21613" w:rsidRPr="001A2F25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21DE" w14:textId="77777777" w:rsidR="00F21613" w:rsidRPr="001A2F25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890E76A" w14:textId="77777777" w:rsidR="00F21613" w:rsidRPr="001A2F25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A0A95F7" w14:textId="77777777" w:rsidR="00F21613" w:rsidRPr="001A2F25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228 550</w:t>
            </w:r>
          </w:p>
          <w:p w14:paraId="4327FC82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± 90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782</w:t>
            </w:r>
          </w:p>
          <w:p w14:paraId="700EEC4D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B65822C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78C4774" w14:textId="77777777" w:rsidR="0037779C" w:rsidRPr="001A2F25" w:rsidRDefault="0037779C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DBD3" w14:textId="77777777" w:rsidR="00F21613" w:rsidRPr="001A2F25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206E758" w14:textId="77777777" w:rsidR="00F21613" w:rsidRPr="001A2F25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DE615ED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NI</w:t>
            </w:r>
          </w:p>
          <w:p w14:paraId="3EE401B6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C226A13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CFA5A43" w14:textId="77777777" w:rsidR="0037779C" w:rsidRDefault="0037779C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F4C3544" w14:textId="77777777" w:rsidR="00F21613" w:rsidRPr="001A2F25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4DCB" w14:textId="77777777" w:rsidR="00F21613" w:rsidRPr="001A2F25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F492149" w14:textId="77777777" w:rsidR="00F21613" w:rsidRPr="001A2F25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38EE4BB" w14:textId="257B34CC" w:rsidR="00F21613" w:rsidRPr="001A2F25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62</w:t>
            </w:r>
          </w:p>
          <w:p w14:paraId="0BE9B37A" w14:textId="19C27CEB" w:rsidR="00F21613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± 0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09</w:t>
            </w:r>
          </w:p>
          <w:p w14:paraId="1F97051F" w14:textId="77777777" w:rsidR="00F21613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F326FDE" w14:textId="77777777" w:rsidR="00F21613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FAC39C5" w14:textId="77777777" w:rsidR="0037779C" w:rsidRPr="001A2F25" w:rsidRDefault="0037779C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2DA9" w14:textId="77777777" w:rsidR="00F21613" w:rsidRPr="001A2F25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2B15FDF" w14:textId="77777777" w:rsidR="00F21613" w:rsidRPr="001A2F25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9B7BFAF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NI</w:t>
            </w:r>
          </w:p>
          <w:p w14:paraId="794175F6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F5752F4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FB57411" w14:textId="77777777" w:rsidR="0037779C" w:rsidRDefault="0037779C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4164CC2" w14:textId="77777777" w:rsidR="00F21613" w:rsidRPr="001A2F25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7A74" w14:textId="77777777" w:rsidR="00F21613" w:rsidRPr="001A2F25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FE59506" w14:textId="77777777" w:rsidR="00F21613" w:rsidRPr="001A2F25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592DBB2" w14:textId="77777777" w:rsidR="00F21613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NI</w:t>
            </w:r>
          </w:p>
          <w:p w14:paraId="4E0337AB" w14:textId="77777777" w:rsidR="00F21613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627CB77" w14:textId="77777777" w:rsidR="0037779C" w:rsidRDefault="0037779C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C7B8C8F" w14:textId="77777777" w:rsidR="00F21613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ACC4A4D" w14:textId="77777777" w:rsidR="00F21613" w:rsidRPr="001A2F25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4BA7" w14:textId="77777777" w:rsidR="00F21613" w:rsidRPr="001A2F25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5A24425" w14:textId="77777777" w:rsidR="00F21613" w:rsidRPr="001A2F25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D1D30A9" w14:textId="77777777" w:rsidR="00F21613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Planktotrophic</w:t>
            </w:r>
          </w:p>
          <w:p w14:paraId="03E0887B" w14:textId="77777777" w:rsidR="00F21613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7E09C4A" w14:textId="77777777" w:rsidR="00F21613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145193F" w14:textId="77777777" w:rsidR="0037779C" w:rsidRDefault="0037779C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ED8B945" w14:textId="77777777" w:rsidR="00F21613" w:rsidRPr="001A2F25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215C" w14:textId="77777777" w:rsidR="0037779C" w:rsidRDefault="0037779C" w:rsidP="0037779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Continuous</w:t>
            </w:r>
          </w:p>
          <w:p w14:paraId="3B48659B" w14:textId="77777777" w:rsidR="00F21613" w:rsidRPr="001A2F25" w:rsidRDefault="00F21613" w:rsidP="0037779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36EC778" w14:textId="77777777" w:rsidR="00F21613" w:rsidRPr="001A2F25" w:rsidRDefault="00F21613" w:rsidP="0037779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DEC7BA0" w14:textId="77777777" w:rsidR="00F21613" w:rsidRDefault="00F21613" w:rsidP="0037779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44FA128" w14:textId="77777777" w:rsidR="00F21613" w:rsidRPr="001A2F25" w:rsidRDefault="00F21613" w:rsidP="0037779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6DD1" w14:textId="52E63FBB" w:rsidR="00F21613" w:rsidRPr="001A2F25" w:rsidRDefault="0037779C" w:rsidP="0037779C">
            <w:pPr>
              <w:spacing w:before="0" w:after="0"/>
              <w:ind w:right="-70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Melville-Smith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1987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  <w:p w14:paraId="5468500D" w14:textId="77777777" w:rsidR="008F4CB1" w:rsidRDefault="008F4CB1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2C90EF1" w14:textId="77777777" w:rsidR="00F21613" w:rsidRPr="001A2F25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7779C" w:rsidRPr="001A2F25" w14:paraId="255E923D" w14:textId="77777777" w:rsidTr="00747C07">
        <w:trPr>
          <w:gridAfter w:val="3"/>
          <w:wAfter w:w="1099" w:type="dxa"/>
          <w:trHeight w:val="1223"/>
        </w:trPr>
        <w:tc>
          <w:tcPr>
            <w:tcW w:w="1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B7ED" w14:textId="77777777" w:rsidR="00F21613" w:rsidRPr="001A2F25" w:rsidRDefault="00F21613" w:rsidP="00190E54">
            <w:pPr>
              <w:tabs>
                <w:tab w:val="left" w:pos="426"/>
                <w:tab w:val="left" w:pos="993"/>
                <w:tab w:val="decimal" w:pos="1277"/>
              </w:tabs>
              <w:spacing w:before="0" w:after="0"/>
              <w:ind w:right="-212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E958" w14:textId="77777777" w:rsidR="00F21613" w:rsidRPr="001A2F25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14:paraId="6250C489" w14:textId="77777777" w:rsidR="00F21613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2F2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Chaceon</w:t>
            </w:r>
            <w:proofErr w:type="spellEnd"/>
            <w:r w:rsidRPr="001A2F2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2F2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quinquedens</w:t>
            </w:r>
            <w:proofErr w:type="spellEnd"/>
          </w:p>
          <w:p w14:paraId="4F90A75E" w14:textId="77777777" w:rsidR="00F21613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A9C6463" w14:textId="77777777" w:rsidR="00F21613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7B7194B1" w14:textId="77777777" w:rsidR="0037779C" w:rsidRPr="001A2F25" w:rsidRDefault="0037779C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3872" w14:textId="771EFD9E" w:rsidR="00F21613" w:rsidRPr="001A2F25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61C47B5" w14:textId="77777777" w:rsidR="00F21613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Western </w:t>
            </w:r>
            <w:proofErr w:type="spellStart"/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Altantic</w:t>
            </w:r>
            <w:proofErr w:type="spellEnd"/>
          </w:p>
          <w:p w14:paraId="05F79983" w14:textId="77777777" w:rsidR="00F21613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4DB42BF" w14:textId="77777777" w:rsidR="00F21613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6C8F742" w14:textId="77777777" w:rsidR="0037779C" w:rsidRPr="001A2F25" w:rsidRDefault="0037779C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4916" w14:textId="77777777" w:rsidR="00F21613" w:rsidRPr="001A2F25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67AADFA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200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1000</w:t>
            </w:r>
          </w:p>
          <w:p w14:paraId="6B71399E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1BC4E84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243FA03" w14:textId="77777777" w:rsidR="0037779C" w:rsidRDefault="0037779C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01D225A" w14:textId="77777777" w:rsidR="00F21613" w:rsidRPr="001A2F25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AF09" w14:textId="77777777" w:rsidR="00F21613" w:rsidRPr="001A2F25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336CC07" w14:textId="41F10BED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106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± 19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  <w:p w14:paraId="583E07A0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EB77238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EA5BA2A" w14:textId="77777777" w:rsidR="00F21613" w:rsidRPr="001A2F25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C5B4" w14:textId="77777777" w:rsidR="00F21613" w:rsidRPr="001A2F25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B24928A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32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551</w:t>
            </w:r>
          </w:p>
          <w:p w14:paraId="65166D41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86A4E80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A5F3A15" w14:textId="77777777" w:rsidR="0037779C" w:rsidRDefault="0037779C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1524FF5" w14:textId="77777777" w:rsidR="00F21613" w:rsidRPr="001A2F25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1A1C" w14:textId="77777777" w:rsidR="00F21613" w:rsidRPr="001A2F25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0406F2D" w14:textId="77777777" w:rsidR="00F21613" w:rsidRPr="001A2F25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185 976 </w:t>
            </w:r>
          </w:p>
          <w:p w14:paraId="62F5E45E" w14:textId="76FF7A24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± 58</w:t>
            </w:r>
            <w:r w:rsidR="0037779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813</w:t>
            </w:r>
          </w:p>
          <w:p w14:paraId="0E46CDE2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1FDA2E6" w14:textId="77777777" w:rsidR="0037779C" w:rsidRDefault="0037779C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D550183" w14:textId="77777777" w:rsidR="00F21613" w:rsidRPr="001A2F25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D116" w14:textId="77777777" w:rsidR="00F21613" w:rsidRPr="001A2F25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F8D124E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6 stages</w:t>
            </w:r>
          </w:p>
          <w:p w14:paraId="620427F4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47DB1F4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6881A93" w14:textId="77777777" w:rsidR="0037779C" w:rsidRDefault="0037779C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520B035" w14:textId="77777777" w:rsidR="00F21613" w:rsidRPr="001A2F25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E7E7" w14:textId="77777777" w:rsidR="00F21613" w:rsidRPr="001A2F25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7114C20" w14:textId="1A2AB247" w:rsidR="00F21613" w:rsidRPr="001A2F25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  <w:p w14:paraId="6DA26534" w14:textId="477FD058" w:rsidR="00F21613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± 0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03</w:t>
            </w:r>
          </w:p>
          <w:p w14:paraId="0A117D25" w14:textId="77777777" w:rsidR="00F21613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366B705" w14:textId="77777777" w:rsidR="0037779C" w:rsidRDefault="0037779C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BFAB4A7" w14:textId="77777777" w:rsidR="00F21613" w:rsidRPr="001A2F25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5E0F" w14:textId="77777777" w:rsidR="00F21613" w:rsidRPr="001A2F25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5B234CD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 stages; </w:t>
            </w:r>
            <w:proofErr w:type="spellStart"/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megalopae</w:t>
            </w:r>
            <w:proofErr w:type="spellEnd"/>
          </w:p>
          <w:p w14:paraId="10A05DAA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42C5286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335F748" w14:textId="77777777" w:rsidR="0037779C" w:rsidRPr="001A2F25" w:rsidRDefault="0037779C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6BA8" w14:textId="77777777" w:rsidR="00F21613" w:rsidRPr="001A2F25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C9AF875" w14:textId="77777777" w:rsidR="00F21613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NI</w:t>
            </w:r>
          </w:p>
          <w:p w14:paraId="303A4DB0" w14:textId="77777777" w:rsidR="00F21613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7C320B8" w14:textId="77777777" w:rsidR="00F21613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EB15590" w14:textId="77777777" w:rsidR="0037779C" w:rsidRDefault="0037779C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3CB0D22" w14:textId="77777777" w:rsidR="00F21613" w:rsidRPr="001A2F25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A678" w14:textId="77777777" w:rsidR="00F21613" w:rsidRPr="001A2F25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FD6309F" w14:textId="77777777" w:rsidR="00F21613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Planktotrophic</w:t>
            </w:r>
          </w:p>
          <w:p w14:paraId="6714143C" w14:textId="77777777" w:rsidR="00F21613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8591EC9" w14:textId="77777777" w:rsidR="00F21613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B0D0CD0" w14:textId="77777777" w:rsidR="0037779C" w:rsidRDefault="0037779C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DFEC874" w14:textId="77777777" w:rsidR="00F21613" w:rsidRPr="001A2F25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F644" w14:textId="77777777" w:rsidR="00F21613" w:rsidRPr="001A2F25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360464E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Seasonal</w:t>
            </w:r>
          </w:p>
          <w:p w14:paraId="6F75C944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4B738FB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9039F8E" w14:textId="77777777" w:rsidR="0037779C" w:rsidRDefault="0037779C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411B1A6" w14:textId="77777777" w:rsidR="00F21613" w:rsidRPr="001A2F25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1D8C" w14:textId="77777777" w:rsidR="00F21613" w:rsidRPr="001A2F25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54F6172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Rivera et al. 2020</w:t>
            </w:r>
          </w:p>
          <w:p w14:paraId="415A273C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2DB100E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A9FF3F3" w14:textId="77777777" w:rsidR="0037779C" w:rsidRPr="001A2F25" w:rsidRDefault="0037779C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7779C" w:rsidRPr="001A2F25" w14:paraId="10BBECE7" w14:textId="77777777" w:rsidTr="00747C07">
        <w:trPr>
          <w:gridAfter w:val="3"/>
          <w:wAfter w:w="1099" w:type="dxa"/>
          <w:trHeight w:val="973"/>
        </w:trPr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E349" w14:textId="77777777" w:rsidR="00F21613" w:rsidRDefault="00F21613" w:rsidP="00190E54">
            <w:pPr>
              <w:tabs>
                <w:tab w:val="left" w:pos="426"/>
                <w:tab w:val="left" w:pos="993"/>
                <w:tab w:val="decimal" w:pos="1277"/>
              </w:tabs>
              <w:spacing w:before="0" w:after="0"/>
              <w:ind w:right="-212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Homolidae</w:t>
            </w:r>
            <w:proofErr w:type="spellEnd"/>
          </w:p>
          <w:p w14:paraId="4748390B" w14:textId="77777777" w:rsidR="00F21613" w:rsidRPr="001A2F25" w:rsidRDefault="00F21613" w:rsidP="00190E54">
            <w:pPr>
              <w:tabs>
                <w:tab w:val="left" w:pos="426"/>
                <w:tab w:val="left" w:pos="993"/>
                <w:tab w:val="decimal" w:pos="1277"/>
              </w:tabs>
              <w:spacing w:before="0" w:after="0"/>
              <w:ind w:right="-212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8C12673" w14:textId="77777777" w:rsidR="00F21613" w:rsidRDefault="00F21613" w:rsidP="00190E54">
            <w:pPr>
              <w:tabs>
                <w:tab w:val="left" w:pos="426"/>
                <w:tab w:val="left" w:pos="993"/>
                <w:tab w:val="decimal" w:pos="1277"/>
              </w:tabs>
              <w:spacing w:before="0" w:after="0"/>
              <w:ind w:right="-212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4ECE03E" w14:textId="77777777" w:rsidR="00F21613" w:rsidRDefault="00F21613" w:rsidP="00190E54">
            <w:pPr>
              <w:tabs>
                <w:tab w:val="left" w:pos="426"/>
                <w:tab w:val="left" w:pos="993"/>
                <w:tab w:val="decimal" w:pos="1277"/>
              </w:tabs>
              <w:spacing w:before="0" w:after="0"/>
              <w:ind w:right="-212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E639BE3" w14:textId="77777777" w:rsidR="00F21613" w:rsidRPr="001A2F25" w:rsidRDefault="00F21613" w:rsidP="00190E54">
            <w:pPr>
              <w:tabs>
                <w:tab w:val="left" w:pos="426"/>
                <w:tab w:val="left" w:pos="993"/>
                <w:tab w:val="decimal" w:pos="1277"/>
              </w:tabs>
              <w:spacing w:before="0" w:after="0"/>
              <w:ind w:right="-212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4CD8" w14:textId="5816FDA0" w:rsidR="00F21613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Paromola</w:t>
            </w:r>
            <w:proofErr w:type="spellEnd"/>
            <w:r w:rsidRPr="001A2F2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cuvieri</w:t>
            </w:r>
          </w:p>
          <w:p w14:paraId="4F710490" w14:textId="77777777" w:rsidR="00F21613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3DC8D929" w14:textId="77777777" w:rsidR="00F21613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D3FD35C" w14:textId="77777777" w:rsidR="00F21613" w:rsidRPr="001A2F25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459D" w14:textId="77777777" w:rsidR="00F21613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Eastern Atlantic</w:t>
            </w:r>
          </w:p>
          <w:p w14:paraId="2A278608" w14:textId="77777777" w:rsidR="00F21613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94DAD42" w14:textId="77777777" w:rsidR="00F21613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3FC9A56" w14:textId="77777777" w:rsidR="00F21613" w:rsidRPr="001A2F25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BB85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100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1212</w:t>
            </w:r>
          </w:p>
          <w:p w14:paraId="0C5BB4D6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5352F37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46110AB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AC95919" w14:textId="77777777" w:rsidR="00F21613" w:rsidRPr="001A2F25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D9EB" w14:textId="73FE5FA1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78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± 32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  <w:p w14:paraId="0993CAF1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5DD265E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0159B13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7EAE0DA" w14:textId="77777777" w:rsidR="00F21613" w:rsidRPr="001A2F25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C077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?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–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413</w:t>
            </w:r>
          </w:p>
          <w:p w14:paraId="15A49B0E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6DD2B4B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DD2D9D3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CFB5DFA" w14:textId="77777777" w:rsidR="00F21613" w:rsidRPr="001A2F25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0FFE" w14:textId="77777777" w:rsidR="00F21613" w:rsidRPr="001A2F25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315 753</w:t>
            </w:r>
          </w:p>
          <w:p w14:paraId="3ADF6AC0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± 19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 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267</w:t>
            </w:r>
          </w:p>
          <w:p w14:paraId="280F1BAC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6A559BE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070BA11" w14:textId="77777777" w:rsidR="00F21613" w:rsidRPr="001A2F25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1B88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4 stages; asynchronous</w:t>
            </w:r>
          </w:p>
          <w:p w14:paraId="05F005E7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41F2C0F" w14:textId="77777777" w:rsidR="00F21613" w:rsidRDefault="00F21613" w:rsidP="0037779C">
            <w:pPr>
              <w:spacing w:before="0" w:after="0"/>
              <w:ind w:left="-70" w:right="-70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AEA1DAF" w14:textId="77777777" w:rsidR="00F21613" w:rsidRPr="001A2F25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7B13" w14:textId="36939943" w:rsidR="00F21613" w:rsidRPr="001A2F25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59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5C5B39BA" w14:textId="51BE4F37" w:rsidR="00F21613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± 0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01</w:t>
            </w:r>
          </w:p>
          <w:p w14:paraId="32C28CC2" w14:textId="77777777" w:rsidR="00F21613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C9EAF70" w14:textId="77777777" w:rsidR="00F21613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EBD4809" w14:textId="77777777" w:rsidR="00F21613" w:rsidRPr="001A2F25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4DC5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NI</w:t>
            </w:r>
          </w:p>
          <w:p w14:paraId="219169DE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2972152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5AE61F0E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94234E0" w14:textId="77777777" w:rsidR="00F21613" w:rsidRPr="001A2F25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5895" w14:textId="35884EBC" w:rsidR="00F21613" w:rsidRPr="001A2F25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20</w:t>
            </w:r>
          </w:p>
          <w:p w14:paraId="119A127D" w14:textId="69CF0F86" w:rsidR="00F21613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± 0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28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(a</w:t>
            </w:r>
            <w:r w:rsidRPr="001A2F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  <w:t>)</w:t>
            </w:r>
          </w:p>
          <w:p w14:paraId="5EC40E64" w14:textId="77777777" w:rsidR="00F21613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</w:pPr>
          </w:p>
          <w:p w14:paraId="2268E906" w14:textId="77777777" w:rsidR="00F21613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GB"/>
              </w:rPr>
            </w:pPr>
          </w:p>
          <w:p w14:paraId="2DC044BA" w14:textId="77777777" w:rsidR="00F21613" w:rsidRPr="001A2F25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5A3A" w14:textId="77777777" w:rsidR="00F21613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Planktotrophic</w:t>
            </w:r>
          </w:p>
          <w:p w14:paraId="1BA747ED" w14:textId="77777777" w:rsidR="00F21613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B7F154D" w14:textId="77777777" w:rsidR="00F21613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556132BE" w14:textId="77777777" w:rsidR="00F21613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CE481F6" w14:textId="77777777" w:rsidR="00F21613" w:rsidRPr="001A2F25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732A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Continuous</w:t>
            </w:r>
          </w:p>
          <w:p w14:paraId="6A00DFF5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E9CA1B4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9F45F38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EF59F3D" w14:textId="77777777" w:rsidR="00F21613" w:rsidRPr="001A2F25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D455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Portella et al. 2014</w:t>
            </w:r>
          </w:p>
          <w:p w14:paraId="2EE08D4F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799CDA9" w14:textId="77777777" w:rsidR="00F21613" w:rsidRDefault="00F21613" w:rsidP="0037779C">
            <w:pPr>
              <w:spacing w:before="0" w:after="0"/>
              <w:ind w:right="-70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273D4E9" w14:textId="77777777" w:rsidR="00F21613" w:rsidRPr="001A2F25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7779C" w:rsidRPr="001A2F25" w14:paraId="685A83F8" w14:textId="77777777" w:rsidTr="00747C07">
        <w:trPr>
          <w:gridAfter w:val="2"/>
          <w:wAfter w:w="1085" w:type="dxa"/>
          <w:trHeight w:val="1146"/>
        </w:trPr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C0FDF" w14:textId="4F52CD8D" w:rsidR="00F21613" w:rsidRDefault="00F21613" w:rsidP="00190E54">
            <w:pPr>
              <w:tabs>
                <w:tab w:val="left" w:pos="426"/>
                <w:tab w:val="left" w:pos="993"/>
                <w:tab w:val="decimal" w:pos="1277"/>
              </w:tabs>
              <w:spacing w:before="0" w:after="0"/>
              <w:ind w:right="-212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Kiwaidae</w:t>
            </w:r>
            <w:proofErr w:type="spellEnd"/>
          </w:p>
          <w:p w14:paraId="76798918" w14:textId="77777777" w:rsidR="00F21613" w:rsidRDefault="00F21613" w:rsidP="00190E54">
            <w:pPr>
              <w:tabs>
                <w:tab w:val="left" w:pos="426"/>
                <w:tab w:val="left" w:pos="993"/>
                <w:tab w:val="decimal" w:pos="1277"/>
              </w:tabs>
              <w:spacing w:before="0" w:after="0"/>
              <w:ind w:right="-212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F8D4891" w14:textId="4E1DD735" w:rsidR="00F21613" w:rsidRDefault="00F21613" w:rsidP="00190E54">
            <w:pPr>
              <w:tabs>
                <w:tab w:val="left" w:pos="426"/>
                <w:tab w:val="left" w:pos="993"/>
                <w:tab w:val="decimal" w:pos="1277"/>
              </w:tabs>
              <w:spacing w:before="0" w:after="0"/>
              <w:ind w:right="-212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A25BD43" w14:textId="560DCD65" w:rsidR="00F21613" w:rsidRDefault="00F21613" w:rsidP="00190E54">
            <w:pPr>
              <w:tabs>
                <w:tab w:val="left" w:pos="426"/>
                <w:tab w:val="left" w:pos="993"/>
                <w:tab w:val="decimal" w:pos="1277"/>
              </w:tabs>
              <w:spacing w:before="0" w:after="0"/>
              <w:ind w:right="-212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0C19463" w14:textId="77777777" w:rsidR="0037779C" w:rsidRDefault="0037779C" w:rsidP="00190E54">
            <w:pPr>
              <w:tabs>
                <w:tab w:val="left" w:pos="426"/>
                <w:tab w:val="left" w:pos="993"/>
                <w:tab w:val="decimal" w:pos="1277"/>
              </w:tabs>
              <w:spacing w:before="0" w:after="0"/>
              <w:ind w:right="-212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4DAA454" w14:textId="1EB77509" w:rsidR="00F21613" w:rsidRPr="001A2F25" w:rsidRDefault="00F21613" w:rsidP="00190E54">
            <w:pPr>
              <w:tabs>
                <w:tab w:val="left" w:pos="426"/>
                <w:tab w:val="left" w:pos="993"/>
                <w:tab w:val="decimal" w:pos="1277"/>
              </w:tabs>
              <w:spacing w:before="0" w:after="0"/>
              <w:ind w:right="-212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F276D" w14:textId="6737356B" w:rsidR="00F21613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2F2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Kiwa</w:t>
            </w:r>
            <w:proofErr w:type="spellEnd"/>
            <w:r w:rsidRPr="001A2F2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2F2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tyleri</w:t>
            </w:r>
            <w:proofErr w:type="spellEnd"/>
          </w:p>
          <w:p w14:paraId="45F82C48" w14:textId="77777777" w:rsidR="00F21613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CC79C06" w14:textId="77777777" w:rsidR="00F21613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70B9892A" w14:textId="77777777" w:rsidR="00F21613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086719E" w14:textId="77777777" w:rsidR="0037779C" w:rsidRDefault="0037779C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18CFFB2F" w14:textId="77777777" w:rsidR="00F21613" w:rsidRPr="001A2F25" w:rsidRDefault="00F21613" w:rsidP="0037779C">
            <w:pPr>
              <w:tabs>
                <w:tab w:val="left" w:pos="426"/>
                <w:tab w:val="decimal" w:pos="544"/>
                <w:tab w:val="left" w:pos="709"/>
                <w:tab w:val="decimal" w:pos="1277"/>
              </w:tabs>
              <w:spacing w:before="0" w:after="0"/>
              <w:ind w:right="-81"/>
              <w:jc w:val="both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3F557" w14:textId="77777777" w:rsidR="00F21613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Southern Atlantic</w:t>
            </w:r>
          </w:p>
          <w:p w14:paraId="2D47FE72" w14:textId="77777777" w:rsidR="00F21613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DF92E36" w14:textId="77777777" w:rsidR="00F21613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F7B8411" w14:textId="77777777" w:rsidR="0037779C" w:rsidRDefault="0037779C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B6E9C72" w14:textId="77777777" w:rsidR="00F21613" w:rsidRPr="001A2F25" w:rsidRDefault="00F21613" w:rsidP="0037779C">
            <w:pPr>
              <w:spacing w:before="0" w:after="0"/>
              <w:ind w:left="-70" w:right="-1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4782F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2394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2608</w:t>
            </w:r>
          </w:p>
          <w:p w14:paraId="78339ACE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EC6DB13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F4E0750" w14:textId="77777777" w:rsidR="0037779C" w:rsidRDefault="0037779C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DCF6D0C" w14:textId="77777777" w:rsidR="00F21613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9975D04" w14:textId="77777777" w:rsidR="00F21613" w:rsidRPr="001A2F25" w:rsidRDefault="00F21613" w:rsidP="0037779C">
            <w:pPr>
              <w:spacing w:before="0" w:after="0"/>
              <w:ind w:left="-69" w:right="-7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865BA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NI</w:t>
            </w:r>
          </w:p>
          <w:p w14:paraId="0EC37367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B2F004B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48BB93B" w14:textId="77777777" w:rsidR="0037779C" w:rsidRDefault="0037779C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52B4132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770F00E" w14:textId="77777777" w:rsidR="00F21613" w:rsidRPr="001A2F25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64192" w14:textId="77777777" w:rsidR="00F21613" w:rsidRDefault="00F21613" w:rsidP="0037779C">
            <w:pPr>
              <w:spacing w:before="0" w:after="0"/>
              <w:ind w:left="-136" w:right="-57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250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–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1800</w:t>
            </w:r>
          </w:p>
          <w:p w14:paraId="64FE5AE0" w14:textId="77777777" w:rsidR="00F21613" w:rsidRDefault="00F21613" w:rsidP="0037779C">
            <w:pPr>
              <w:spacing w:before="0" w:after="0"/>
              <w:ind w:left="-136" w:right="-572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CF11F3E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C44C023" w14:textId="77777777" w:rsidR="0037779C" w:rsidRDefault="0037779C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948352A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22C431C" w14:textId="77777777" w:rsidR="00F21613" w:rsidRPr="001A2F25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73B25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212 ± 38</w:t>
            </w:r>
          </w:p>
          <w:p w14:paraId="51450091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F338A53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74E6F36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77B3247" w14:textId="77777777" w:rsidR="0037779C" w:rsidRDefault="0037779C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70D5B62" w14:textId="77777777" w:rsidR="00F21613" w:rsidRPr="001A2F25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7A69A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4 stages; synchronous</w:t>
            </w:r>
          </w:p>
          <w:p w14:paraId="473F4048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091D7EE" w14:textId="77777777" w:rsidR="00F21613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1257A4D" w14:textId="77777777" w:rsidR="0037779C" w:rsidRDefault="0037779C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615B421" w14:textId="77777777" w:rsidR="00F21613" w:rsidRPr="001A2F25" w:rsidRDefault="00F21613" w:rsidP="0037779C">
            <w:pPr>
              <w:spacing w:before="0" w:after="0"/>
              <w:ind w:left="-70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C3AB2" w14:textId="012A0247" w:rsidR="00F21613" w:rsidRPr="001A2F25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06</w:t>
            </w:r>
          </w:p>
          <w:p w14:paraId="7F5476EF" w14:textId="56334741" w:rsidR="00F21613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± 0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  <w:p w14:paraId="66639879" w14:textId="77777777" w:rsidR="00F21613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15DD3825" w14:textId="77777777" w:rsidR="00F21613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5D1AA34" w14:textId="77777777" w:rsidR="0037779C" w:rsidRDefault="0037779C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2BFA347" w14:textId="77777777" w:rsidR="00F21613" w:rsidRPr="001A2F25" w:rsidRDefault="00F21613" w:rsidP="0037779C">
            <w:pPr>
              <w:spacing w:before="0" w:after="0"/>
              <w:ind w:left="-34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7D1B4" w14:textId="77777777" w:rsidR="00F21613" w:rsidRPr="001A2F25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2 stages;</w:t>
            </w:r>
          </w:p>
          <w:p w14:paraId="1464CA59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>egalopae</w:t>
            </w:r>
            <w:proofErr w:type="spellEnd"/>
          </w:p>
          <w:p w14:paraId="79B377A5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04423FD" w14:textId="77777777" w:rsidR="0037779C" w:rsidRDefault="0037779C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501E16F" w14:textId="77777777" w:rsidR="00F21613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4326020" w14:textId="77777777" w:rsidR="00F21613" w:rsidRPr="001A2F25" w:rsidRDefault="00F21613" w:rsidP="0037779C">
            <w:pPr>
              <w:spacing w:before="0" w:after="0"/>
              <w:ind w:left="-69"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E8EC0" w14:textId="50E35CDF" w:rsidR="00F21613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≈ 2</w:t>
            </w:r>
            <w:r w:rsidR="007A3C63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(a</w:t>
            </w:r>
            <w:r w:rsidRPr="001A2F2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  <w:p w14:paraId="0CD767DF" w14:textId="77777777" w:rsidR="00F21613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14:paraId="3EB87CC0" w14:textId="77777777" w:rsidR="00F21613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14:paraId="7908C395" w14:textId="77777777" w:rsidR="0037779C" w:rsidRDefault="0037779C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14:paraId="4696A811" w14:textId="77777777" w:rsidR="00F21613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</w:p>
          <w:p w14:paraId="1CBA779C" w14:textId="77777777" w:rsidR="00F21613" w:rsidRPr="001A2F25" w:rsidRDefault="00F21613" w:rsidP="0037779C">
            <w:pPr>
              <w:spacing w:before="0" w:after="0"/>
              <w:ind w:left="-66" w:right="-5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B5092" w14:textId="551BAB40" w:rsidR="00F21613" w:rsidRDefault="00473090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Lecithotrophic</w:t>
            </w:r>
          </w:p>
          <w:p w14:paraId="539ED405" w14:textId="77777777" w:rsidR="00F21613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F389BA3" w14:textId="77777777" w:rsidR="00F21613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B8CF110" w14:textId="77777777" w:rsidR="0037779C" w:rsidRDefault="0037779C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9B76B33" w14:textId="77777777" w:rsidR="00F21613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C9832BB" w14:textId="77777777" w:rsidR="00F21613" w:rsidRPr="001A2F25" w:rsidRDefault="00F21613" w:rsidP="0037779C">
            <w:pPr>
              <w:spacing w:before="0" w:after="0"/>
              <w:ind w:left="-6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1A68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NI</w:t>
            </w:r>
          </w:p>
          <w:p w14:paraId="6B04E5E4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5F43B10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758AA98E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CC42359" w14:textId="77777777" w:rsidR="0037779C" w:rsidRDefault="0037779C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63979722" w14:textId="77777777" w:rsidR="00F21613" w:rsidRPr="001A2F25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DD86E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2F25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Thatje</w:t>
            </w:r>
            <w:proofErr w:type="spellEnd"/>
            <w:r w:rsidRPr="001A2F25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et al.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2015</w:t>
            </w:r>
            <w:r w:rsidRPr="001A2F25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Marsh et al. 2015</w:t>
            </w:r>
          </w:p>
          <w:p w14:paraId="61B4CF12" w14:textId="77777777" w:rsidR="00F21613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078E0F1" w14:textId="77777777" w:rsidR="00F21613" w:rsidRPr="001A2F25" w:rsidRDefault="00F21613" w:rsidP="0037779C">
            <w:pPr>
              <w:spacing w:before="0" w:after="0"/>
              <w:ind w:right="-7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E39A81F" w14:textId="36A46933" w:rsidR="005013E1" w:rsidRPr="005013E1" w:rsidRDefault="0037779C" w:rsidP="00654E8F">
      <w:pPr>
        <w:spacing w:before="240"/>
        <w:rPr>
          <w:b/>
          <w:lang w:val="en-GB"/>
        </w:rPr>
      </w:pPr>
      <w:r w:rsidRPr="002D0441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17933" wp14:editId="5C648E3C">
                <wp:simplePos x="0" y="0"/>
                <wp:positionH relativeFrom="column">
                  <wp:posOffset>-622935</wp:posOffset>
                </wp:positionH>
                <wp:positionV relativeFrom="paragraph">
                  <wp:posOffset>22225</wp:posOffset>
                </wp:positionV>
                <wp:extent cx="45783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8909" w14:textId="77777777" w:rsidR="00F64F6A" w:rsidRPr="002D0441" w:rsidRDefault="00F64F6A" w:rsidP="00F21613">
                            <w:pPr>
                              <w:rPr>
                                <w:rFonts w:cs="Times New Roman"/>
                                <w:sz w:val="20"/>
                                <w:szCs w:val="18"/>
                                <w:lang w:val="en-GB"/>
                              </w:rPr>
                            </w:pPr>
                            <w:r w:rsidRPr="003437A3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Cs w:val="20"/>
                                <w:vertAlign w:val="superscript"/>
                                <w:lang w:val="en-GB"/>
                              </w:rPr>
                              <w:t xml:space="preserve">(a) </w:t>
                            </w:r>
                            <w:r w:rsidRPr="003437A3">
                              <w:rPr>
                                <w:rFonts w:eastAsia="Times New Roman" w:cs="Times New Roman"/>
                                <w:bCs/>
                                <w:color w:val="000000"/>
                                <w:szCs w:val="20"/>
                                <w:lang w:val="en-GB"/>
                              </w:rPr>
                              <w:t>Larvae</w:t>
                            </w:r>
                            <w:r w:rsidRPr="003437A3">
                              <w:rPr>
                                <w:rFonts w:eastAsia="Times New Roman" w:cs="Times New Roman"/>
                                <w:bCs/>
                                <w:color w:val="000000"/>
                                <w:szCs w:val="20"/>
                                <w:vertAlign w:val="superscript"/>
                                <w:lang w:val="en-GB"/>
                              </w:rPr>
                              <w:t xml:space="preserve"> </w:t>
                            </w:r>
                            <w:r w:rsidRPr="003437A3">
                              <w:rPr>
                                <w:rFonts w:cs="Times New Roman"/>
                                <w:szCs w:val="20"/>
                                <w:lang w:val="en-GB"/>
                              </w:rPr>
                              <w:t>size of the first zoea; NI no information</w:t>
                            </w:r>
                            <w:r>
                              <w:rPr>
                                <w:rFonts w:cs="Times New Roman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7933" id="Text Box 2" o:spid="_x0000_s1027" type="#_x0000_t202" style="position:absolute;margin-left:-49.05pt;margin-top:1.75pt;width:360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" fillcolor="white [3212]" stroked="f">
                <v:textbox style="mso-fit-shape-to-text:t">
                  <w:txbxContent>
                    <w:p w14:paraId="08798909" w14:textId="77777777" w:rsidR="00F64F6A" w:rsidRPr="002D0441" w:rsidRDefault="00F64F6A" w:rsidP="00F21613">
                      <w:pPr>
                        <w:rPr>
                          <w:rFonts w:cs="Times New Roman"/>
                          <w:sz w:val="20"/>
                          <w:szCs w:val="18"/>
                          <w:lang w:val="en-GB"/>
                        </w:rPr>
                      </w:pPr>
                      <w:r w:rsidRPr="003437A3">
                        <w:rPr>
                          <w:rFonts w:eastAsia="Times New Roman" w:cs="Times New Roman"/>
                          <w:b/>
                          <w:bCs/>
                          <w:color w:val="000000"/>
                          <w:szCs w:val="20"/>
                          <w:vertAlign w:val="superscript"/>
                          <w:lang w:val="en-GB"/>
                        </w:rPr>
                        <w:t xml:space="preserve">(a) </w:t>
                      </w:r>
                      <w:r w:rsidRPr="003437A3">
                        <w:rPr>
                          <w:rFonts w:eastAsia="Times New Roman" w:cs="Times New Roman"/>
                          <w:bCs/>
                          <w:color w:val="000000"/>
                          <w:szCs w:val="20"/>
                          <w:lang w:val="en-GB"/>
                        </w:rPr>
                        <w:t>Larvae</w:t>
                      </w:r>
                      <w:r w:rsidRPr="003437A3">
                        <w:rPr>
                          <w:rFonts w:eastAsia="Times New Roman" w:cs="Times New Roman"/>
                          <w:bCs/>
                          <w:color w:val="000000"/>
                          <w:szCs w:val="20"/>
                          <w:vertAlign w:val="superscript"/>
                          <w:lang w:val="en-GB"/>
                        </w:rPr>
                        <w:t xml:space="preserve"> </w:t>
                      </w:r>
                      <w:r w:rsidRPr="003437A3">
                        <w:rPr>
                          <w:rFonts w:cs="Times New Roman"/>
                          <w:szCs w:val="20"/>
                          <w:lang w:val="en-GB"/>
                        </w:rPr>
                        <w:t>size of the first zoea; NI no information</w:t>
                      </w:r>
                      <w:r>
                        <w:rPr>
                          <w:rFonts w:cs="Times New Roman"/>
                          <w:szCs w:val="20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13E1" w:rsidRPr="005013E1" w:rsidSect="005013E1"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611E" w14:textId="77777777" w:rsidR="0002148D" w:rsidRDefault="0002148D" w:rsidP="00117666">
      <w:pPr>
        <w:spacing w:after="0"/>
      </w:pPr>
      <w:r>
        <w:separator/>
      </w:r>
    </w:p>
  </w:endnote>
  <w:endnote w:type="continuationSeparator" w:id="0">
    <w:p w14:paraId="2366590C" w14:textId="77777777" w:rsidR="0002148D" w:rsidRDefault="0002148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F64F6A" w:rsidRPr="00577C4C" w:rsidRDefault="00F64F6A">
    <w:pPr>
      <w:rPr>
        <w:color w:val="C00000"/>
        <w:szCs w:val="24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F64F6A" w:rsidRPr="00577C4C" w:rsidRDefault="00F64F6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A1C3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F64F6A" w:rsidRPr="00577C4C" w:rsidRDefault="00F64F6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A1C3E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F64F6A" w:rsidRPr="00577C4C" w:rsidRDefault="00F64F6A">
    <w:pPr>
      <w:rPr>
        <w:b/>
        <w:sz w:val="20"/>
        <w:szCs w:val="24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F64F6A" w:rsidRPr="00577C4C" w:rsidRDefault="00F64F6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9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F64F6A" w:rsidRPr="00577C4C" w:rsidRDefault="00F64F6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767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C4148" w14:textId="4576A692" w:rsidR="00F64F6A" w:rsidRDefault="00F64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C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4C436D" w14:textId="77777777" w:rsidR="00F64F6A" w:rsidRDefault="00F64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1100" w14:textId="77777777" w:rsidR="0002148D" w:rsidRDefault="0002148D" w:rsidP="00117666">
      <w:pPr>
        <w:spacing w:after="0"/>
      </w:pPr>
      <w:r>
        <w:separator/>
      </w:r>
    </w:p>
  </w:footnote>
  <w:footnote w:type="continuationSeparator" w:id="0">
    <w:p w14:paraId="7DC0ADD5" w14:textId="77777777" w:rsidR="0002148D" w:rsidRDefault="0002148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F64F6A" w:rsidRPr="009151AA" w:rsidRDefault="00F64F6A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BA53" w14:textId="3E8E8085" w:rsidR="00F64F6A" w:rsidRPr="00D03459" w:rsidRDefault="00F64F6A" w:rsidP="00D03459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F64F6A" w:rsidRDefault="00F64F6A" w:rsidP="0093429D">
    <w:r w:rsidRPr="005A1D84">
      <w:rPr>
        <w:b/>
        <w:noProof/>
        <w:color w:val="A6A6A6" w:themeColor="background1" w:themeShade="A6"/>
        <w:lang w:val="pt-PT" w:eastAsia="pt-PT"/>
      </w:rPr>
      <w:drawing>
        <wp:inline distT="0" distB="0" distL="0" distR="0" wp14:anchorId="07D26A56" wp14:editId="2E460F0E">
          <wp:extent cx="1382534" cy="497091"/>
          <wp:effectExtent l="0" t="0" r="0" b="0"/>
          <wp:docPr id="5" name="Picture 5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598298587">
    <w:abstractNumId w:val="0"/>
  </w:num>
  <w:num w:numId="2" w16cid:durableId="888765017">
    <w:abstractNumId w:val="4"/>
  </w:num>
  <w:num w:numId="3" w16cid:durableId="539590245">
    <w:abstractNumId w:val="1"/>
  </w:num>
  <w:num w:numId="4" w16cid:durableId="123428397">
    <w:abstractNumId w:val="5"/>
  </w:num>
  <w:num w:numId="5" w16cid:durableId="991912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9182302">
    <w:abstractNumId w:val="3"/>
  </w:num>
  <w:num w:numId="7" w16cid:durableId="1259866857">
    <w:abstractNumId w:val="6"/>
  </w:num>
  <w:num w:numId="8" w16cid:durableId="197741714">
    <w:abstractNumId w:val="6"/>
  </w:num>
  <w:num w:numId="9" w16cid:durableId="8484809">
    <w:abstractNumId w:val="6"/>
  </w:num>
  <w:num w:numId="10" w16cid:durableId="334964255">
    <w:abstractNumId w:val="6"/>
  </w:num>
  <w:num w:numId="11" w16cid:durableId="1124930909">
    <w:abstractNumId w:val="6"/>
  </w:num>
  <w:num w:numId="12" w16cid:durableId="979304752">
    <w:abstractNumId w:val="6"/>
  </w:num>
  <w:num w:numId="13" w16cid:durableId="512455266">
    <w:abstractNumId w:val="3"/>
  </w:num>
  <w:num w:numId="14" w16cid:durableId="1506356493">
    <w:abstractNumId w:val="2"/>
  </w:num>
  <w:num w:numId="15" w16cid:durableId="1326318305">
    <w:abstractNumId w:val="2"/>
  </w:num>
  <w:num w:numId="16" w16cid:durableId="430901571">
    <w:abstractNumId w:val="2"/>
  </w:num>
  <w:num w:numId="17" w16cid:durableId="1662660962">
    <w:abstractNumId w:val="2"/>
  </w:num>
  <w:num w:numId="18" w16cid:durableId="419254090">
    <w:abstractNumId w:val="2"/>
  </w:num>
  <w:num w:numId="19" w16cid:durableId="628324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hideSpellingErrors/>
  <w:hideGrammaticalErrors/>
  <w:proofState w:spelling="clean"/>
  <w:attachedTemplate r:id="rId1"/>
  <w:defaultTabStop w:val="720"/>
  <w:hyphenationZone w:val="425"/>
  <w:evenAndOddHeaders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2148D"/>
    <w:rsid w:val="00034304"/>
    <w:rsid w:val="00035434"/>
    <w:rsid w:val="00052A14"/>
    <w:rsid w:val="00077D53"/>
    <w:rsid w:val="000E6B78"/>
    <w:rsid w:val="00105FD9"/>
    <w:rsid w:val="00117666"/>
    <w:rsid w:val="001549D3"/>
    <w:rsid w:val="00160065"/>
    <w:rsid w:val="001641E7"/>
    <w:rsid w:val="00177D84"/>
    <w:rsid w:val="00190E54"/>
    <w:rsid w:val="001F3860"/>
    <w:rsid w:val="00267D18"/>
    <w:rsid w:val="00274347"/>
    <w:rsid w:val="002868E2"/>
    <w:rsid w:val="002869C3"/>
    <w:rsid w:val="002936E4"/>
    <w:rsid w:val="002A521D"/>
    <w:rsid w:val="002B4A57"/>
    <w:rsid w:val="002C74CA"/>
    <w:rsid w:val="003123F4"/>
    <w:rsid w:val="00336C8D"/>
    <w:rsid w:val="003544FB"/>
    <w:rsid w:val="0037779C"/>
    <w:rsid w:val="003A1C3E"/>
    <w:rsid w:val="003D2F2D"/>
    <w:rsid w:val="003D3E04"/>
    <w:rsid w:val="00401590"/>
    <w:rsid w:val="00447801"/>
    <w:rsid w:val="00452E9C"/>
    <w:rsid w:val="00473090"/>
    <w:rsid w:val="004735C8"/>
    <w:rsid w:val="004947A6"/>
    <w:rsid w:val="004961FF"/>
    <w:rsid w:val="005013E1"/>
    <w:rsid w:val="00517A89"/>
    <w:rsid w:val="005219D1"/>
    <w:rsid w:val="005250F2"/>
    <w:rsid w:val="005424A5"/>
    <w:rsid w:val="005848A0"/>
    <w:rsid w:val="00593EEA"/>
    <w:rsid w:val="005A5EEE"/>
    <w:rsid w:val="005F406F"/>
    <w:rsid w:val="005F60D6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47C07"/>
    <w:rsid w:val="007501BE"/>
    <w:rsid w:val="0075641D"/>
    <w:rsid w:val="00756B13"/>
    <w:rsid w:val="00790BB3"/>
    <w:rsid w:val="007A3C63"/>
    <w:rsid w:val="007B5069"/>
    <w:rsid w:val="007C206C"/>
    <w:rsid w:val="007F3147"/>
    <w:rsid w:val="00817DD6"/>
    <w:rsid w:val="0083759F"/>
    <w:rsid w:val="00885156"/>
    <w:rsid w:val="008F4CB1"/>
    <w:rsid w:val="009060EE"/>
    <w:rsid w:val="009151AA"/>
    <w:rsid w:val="0093429D"/>
    <w:rsid w:val="00943573"/>
    <w:rsid w:val="00947E5D"/>
    <w:rsid w:val="00952A28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0208C"/>
    <w:rsid w:val="00C314DE"/>
    <w:rsid w:val="00C52A7B"/>
    <w:rsid w:val="00C56BAF"/>
    <w:rsid w:val="00C679AA"/>
    <w:rsid w:val="00C75972"/>
    <w:rsid w:val="00C81B08"/>
    <w:rsid w:val="00CD066B"/>
    <w:rsid w:val="00CE2C3D"/>
    <w:rsid w:val="00CE4FEE"/>
    <w:rsid w:val="00D0338C"/>
    <w:rsid w:val="00D03459"/>
    <w:rsid w:val="00D060CF"/>
    <w:rsid w:val="00DA2BD3"/>
    <w:rsid w:val="00DB3C59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21613"/>
    <w:rsid w:val="00F46900"/>
    <w:rsid w:val="00F543C5"/>
    <w:rsid w:val="00F61D89"/>
    <w:rsid w:val="00F6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  <w15:docId w15:val="{F2BE6523-6635-4F6A-88C0-A1DA7363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600/18000513" TargetMode="External"/><Relationship Id="rId13" Type="http://schemas.openxmlformats.org/officeDocument/2006/relationships/hyperlink" Target="file:///C:\Users\Mariana%20Cruz\Desktop\Paper_Supplementary%20mat_S.mesatlantica\Supplementary%20matterial\Videos\Maxilliped%20beating.mp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7600/1800051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riana%20Cruz\Desktop\Paper_Supplementary%20mat_S.mesatlantica\Supplementary%20matterial\Videos\Pereiopod_chelae%20probbing.mp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i.org/10.17600/18000513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C:\Users\Mariana%20Cruz\Desktop\Paper_Supplementary%20mat_S.mesatlantica\Supplementary%20matterial\Videos\Abdominal%20flapping.mp4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95F5817-C0A1-4174-A6FF-4ABCEBB4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Abigail Rassette</cp:lastModifiedBy>
  <cp:revision>2</cp:revision>
  <cp:lastPrinted>2022-03-11T12:00:00Z</cp:lastPrinted>
  <dcterms:created xsi:type="dcterms:W3CDTF">2022-05-31T13:54:00Z</dcterms:created>
  <dcterms:modified xsi:type="dcterms:W3CDTF">2022-05-31T13:54:00Z</dcterms:modified>
</cp:coreProperties>
</file>